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74" w:y="13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53pt;height:25pt;">
            <v:imagedata r:id="rId5" r:href="rId6"/>
          </v:shape>
        </w:pict>
      </w:r>
    </w:p>
    <w:p>
      <w:pPr>
        <w:pStyle w:val="Style3"/>
        <w:framePr w:w="9758" w:h="14212" w:hRule="exact" w:wrap="none" w:vAnchor="page" w:hAnchor="page" w:x="1675" w:y="113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484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Памятка</w:t>
      </w:r>
      <w:bookmarkEnd w:id="0"/>
    </w:p>
    <w:p>
      <w:pPr>
        <w:pStyle w:val="Style5"/>
        <w:framePr w:w="9758" w:h="14212" w:hRule="exact" w:wrap="none" w:vAnchor="page" w:hAnchor="page" w:x="1675" w:y="1131"/>
        <w:widowControl w:val="0"/>
        <w:keepNext w:val="0"/>
        <w:keepLines w:val="0"/>
        <w:shd w:val="clear" w:color="auto" w:fill="auto"/>
        <w:bidi w:val="0"/>
        <w:jc w:val="left"/>
        <w:spacing w:before="0" w:after="300"/>
        <w:ind w:left="17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«Об организации контроля со стороны родителей за питанием</w:t>
        <w:br/>
        <w:t>школьников в общеобразовательной организации»</w:t>
      </w:r>
    </w:p>
    <w:p>
      <w:pPr>
        <w:pStyle w:val="Style7"/>
        <w:framePr w:w="9758" w:h="14212" w:hRule="exact" w:wrap="none" w:vAnchor="page" w:hAnchor="page" w:x="1675" w:y="1131"/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700"/>
      </w:pPr>
      <w:r>
        <w:rPr>
          <w:rStyle w:val="CharStyle9"/>
        </w:rPr>
        <w:t>Рациональное питание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(от лат.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rationalis </w:t>
      </w:r>
      <w:r>
        <w:rPr>
          <w:lang w:val="ru-RU" w:eastAsia="ru-RU" w:bidi="ru-RU"/>
          <w:w w:val="100"/>
          <w:spacing w:val="0"/>
          <w:color w:val="000000"/>
          <w:position w:val="0"/>
        </w:rPr>
        <w:t>- разумный) - это</w:t>
        <w:br/>
        <w:t>физиологически полноценное питание здоровых людей с учетом их пола,</w:t>
        <w:br/>
        <w:t>возраста, характера труда и других факторов.</w:t>
      </w:r>
    </w:p>
    <w:p>
      <w:pPr>
        <w:pStyle w:val="Style7"/>
        <w:framePr w:w="9758" w:h="14212" w:hRule="exact" w:wrap="none" w:vAnchor="page" w:hAnchor="page" w:x="1675" w:y="113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360" w:right="0" w:firstLine="700"/>
      </w:pPr>
      <w:r>
        <w:rPr>
          <w:rStyle w:val="CharStyle9"/>
        </w:rPr>
        <w:t>Значение рационального питания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заключается в том, что оно</w:t>
        <w:br/>
        <w:t>является важным методом профилактики заболеваний, повышает</w:t>
        <w:br/>
        <w:t>сопротивляемость организма воздействию вредных факторов окружающей</w:t>
        <w:br/>
        <w:t>среды, стимулирует физическую и умственную работоспособность и тем</w:t>
        <w:br/>
        <w:t>самым способствует активному долголетию.</w:t>
      </w:r>
    </w:p>
    <w:p>
      <w:pPr>
        <w:pStyle w:val="Style7"/>
        <w:framePr w:w="9758" w:h="14212" w:hRule="exact" w:wrap="none" w:vAnchor="page" w:hAnchor="page" w:x="1675" w:y="113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3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важнейшей роли питания не только в предупреждении, но и в</w:t>
        <w:br/>
        <w:t>лечении недугов знали еще за 2000 лет до нашей эры в Древнем Египте.</w:t>
        <w:br/>
        <w:t>Гиппократ (ок. 460-370 гг. до н.э.) считал, что скудная и неадекватная диета</w:t>
        <w:br/>
        <w:t>может стать причиной ухудшения состояния больных, как при острых, так и</w:t>
        <w:br/>
        <w:t>при хронических процессах.</w:t>
      </w:r>
    </w:p>
    <w:p>
      <w:pPr>
        <w:pStyle w:val="Style7"/>
        <w:framePr w:w="9758" w:h="14212" w:hRule="exact" w:wrap="none" w:vAnchor="page" w:hAnchor="page" w:x="1675" w:y="1131"/>
        <w:widowControl w:val="0"/>
        <w:keepNext w:val="0"/>
        <w:keepLines w:val="0"/>
        <w:shd w:val="clear" w:color="auto" w:fill="auto"/>
        <w:bidi w:val="0"/>
        <w:jc w:val="righ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Здоровое питание школьников — это залог их внимательности на</w:t>
        <w:br/>
        <w:t>уроках, сообразительности, хорошей памяти и прекрасного настроения. Вне</w:t>
        <w:br/>
        <w:t>у зависимости от того, пошло ваше чадо в первый или в одиннадцатый класс,</w:t>
      </w:r>
    </w:p>
    <w:p>
      <w:pPr>
        <w:pStyle w:val="Style7"/>
        <w:numPr>
          <w:ilvl w:val="0"/>
          <w:numId w:val="1"/>
        </w:numPr>
        <w:framePr w:w="9758" w:h="14212" w:hRule="exact" w:wrap="none" w:vAnchor="page" w:hAnchor="page" w:x="1675" w:y="1131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36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ему просто необходимо питаться качественно и сбалансированно.</w:t>
      </w:r>
    </w:p>
    <w:p>
      <w:pPr>
        <w:pStyle w:val="Style7"/>
        <w:framePr w:w="9758" w:h="14212" w:hRule="exact" w:wrap="none" w:vAnchor="page" w:hAnchor="page" w:x="1675" w:y="113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3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Часто взрослые (не говоря уже о детях) пренебрегают таким важным</w:t>
        <w:br/>
        <w:t>приемом пищи, как завтрак, заменяя его на чашечку кофе или чая. А если</w:t>
        <w:br/>
        <w:t>собираться приходится впопыхах, то ни о какой еде и речи быть не может.</w:t>
        <w:br/>
        <w:t>Так в семье развивается привычка пропускать завтраки, что никак нельзя</w:t>
        <w:br/>
        <w:t>отнести к здоровому образу жизни.</w:t>
      </w:r>
    </w:p>
    <w:p>
      <w:pPr>
        <w:pStyle w:val="Style7"/>
        <w:framePr w:w="9758" w:h="14212" w:hRule="exact" w:wrap="none" w:vAnchor="page" w:hAnchor="page" w:x="1675" w:y="113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3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 выделить несколько принципов рационального питания.</w:t>
      </w:r>
    </w:p>
    <w:p>
      <w:pPr>
        <w:pStyle w:val="Style7"/>
        <w:framePr w:w="9758" w:h="14212" w:hRule="exact" w:wrap="none" w:vAnchor="page" w:hAnchor="page" w:x="1675" w:y="1131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10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Нарушение </w:t>
      </w:r>
      <w:r>
        <w:rPr>
          <w:rStyle w:val="CharStyle10"/>
        </w:rPr>
        <w:t xml:space="preserve">принципа количественной адекватности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>(количество</w:t>
        <w:br/>
        <w:t>энергии, затрачиваемой человеком в процессе жизнедеятельности</w:t>
        <w:br/>
        <w:t>(энергозатраты) должно быть равно количеству энергии, получаемой с пищей</w:t>
        <w:br/>
        <w:t>(калорийности пищевого рациона) и объем поступающей пищи должен</w:t>
        <w:br/>
        <w:t>. соответствовать объему желудка) является причиной такого заболевания, как</w:t>
        <w:br/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алиментарное ожирение, которое в свою очередь, является фактором риска</w:t>
        <w:br/>
        <w:t>• . развития сахарного диабета второго типа, артериальной гипертензии,</w:t>
        <w:br/>
        <w:t>ишемической болезни сердца, инфаркта, инсульта и другой патологии.</w:t>
      </w:r>
    </w:p>
    <w:p>
      <w:pPr>
        <w:pStyle w:val="Style7"/>
        <w:framePr w:w="9758" w:h="14212" w:hRule="exact" w:wrap="none" w:vAnchor="page" w:hAnchor="page" w:x="1675" w:y="1131"/>
        <w:widowControl w:val="0"/>
        <w:keepNext w:val="0"/>
        <w:keepLines w:val="0"/>
        <w:shd w:val="clear" w:color="auto" w:fill="auto"/>
        <w:bidi w:val="0"/>
        <w:jc w:val="righ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Как правило, калорийность рациона питания современного человека</w:t>
        <w:br/>
        <w:t>выше, чем энергозатраты. Ожирение можно считать следствием</w:t>
        <w:br/>
        <w:t>, современного образа жизни. Общество провоцирует непреднамеренное</w:t>
        <w:br/>
        <w:t>ожирение у своих граждан, способствуя потреблению высококалорийной</w:t>
      </w:r>
    </w:p>
    <w:p>
      <w:pPr>
        <w:pStyle w:val="Style7"/>
        <w:numPr>
          <w:ilvl w:val="0"/>
          <w:numId w:val="1"/>
        </w:numPr>
        <w:framePr w:w="9758" w:h="14212" w:hRule="exact" w:wrap="none" w:vAnchor="page" w:hAnchor="page" w:x="1675" w:y="1131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36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пищи с большим содержанием жиров, в тоже время, благодаря техническому</w:t>
        <w:br/>
        <w:t>прогрессу стимулируя малоподвижный образ жизни. По последним оценкам</w:t>
        <w:br/>
        <w:t>ВОЗ более миллиарда человек в мире имеют лишний вес. В экономически</w:t>
        <w:br/>
        <w:t>развитых странах почти 50% населения имеют избыточный вес, из них 30%</w:t>
        <w:br/>
        <w:t>страдают ожирением. Больше всего тучных людей в США: в этой стране</w:t>
      </w:r>
    </w:p>
    <w:p>
      <w:pPr>
        <w:pStyle w:val="Style11"/>
        <w:framePr w:wrap="none" w:vAnchor="page" w:hAnchor="page" w:x="11280" w:y="1561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framePr w:w="86" w:h="224" w:hRule="exact" w:wrap="none" w:vAnchor="page" w:hAnchor="page" w:x="120" w:y="350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I-</w:t>
      </w:r>
    </w:p>
    <w:p>
      <w:pPr>
        <w:pStyle w:val="Style15"/>
        <w:framePr w:w="86" w:h="224" w:hRule="exact" w:wrap="none" w:vAnchor="page" w:hAnchor="page" w:x="120" w:y="350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I</w:t>
      </w:r>
    </w:p>
    <w:p>
      <w:pPr>
        <w:pStyle w:val="Style7"/>
        <w:framePr w:w="9490" w:h="14263" w:hRule="exact" w:wrap="none" w:vAnchor="page" w:hAnchor="page" w:x="1810" w:y="1074"/>
        <w:widowControl w:val="0"/>
        <w:keepNext w:val="0"/>
        <w:keepLines w:val="0"/>
        <w:shd w:val="clear" w:color="auto" w:fill="auto"/>
        <w:bidi w:val="0"/>
        <w:spacing w:before="0" w:after="304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избыточная масса тела зарегистрирована у 60%) населения, а 27% страдает</w:t>
        <w:br/>
        <w:t>ожирением. В России, в среднем 30% лиц трудоспособного возраста имеют</w:t>
        <w:br/>
        <w:t>ожирение и 25% - избыточную массу тела.</w:t>
      </w:r>
    </w:p>
    <w:p>
      <w:pPr>
        <w:pStyle w:val="Style7"/>
        <w:framePr w:w="9490" w:h="14263" w:hRule="exact" w:wrap="none" w:vAnchor="page" w:hAnchor="page" w:x="1810" w:y="1074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 нарушении </w:t>
      </w:r>
      <w:r>
        <w:rPr>
          <w:rStyle w:val="CharStyle10"/>
        </w:rPr>
        <w:t xml:space="preserve">принципа качественной адекватности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>(рацион</w:t>
        <w:br/>
        <w:t>питания должен соответствовать ферментным системам организма,</w:t>
        <w:br/>
        <w:t>сложившимся в процессе эволюции. Человек нуждается в систематическом</w:t>
        <w:br/>
        <w:t>поступлении более 600 пищевых компонентов, причем около 70 из них</w:t>
        <w:br/>
        <w:t>является незаменимыми, которые организм сам не образует, он получает их</w:t>
        <w:br/>
        <w:t>только с пищей. Такое количество ценных пищевых компонентов не может</w:t>
        <w:br/>
        <w:t>находиться в одном продукте. Чтобы ввести их в рацион, требуется 32</w:t>
        <w:br/>
        <w:t>наименования различных продуктов: мясо, рыба, молоко, зерновые, фрукты,</w:t>
        <w:br/>
        <w:t>овощи, ягоды и др.) у человека возможно развитие гиповитаминозов,</w:t>
        <w:br/>
        <w:t>белковой недостаточности, анемии, нарушение минерального обмена и т.д.</w:t>
        <w:br/>
        <w:t>Так, например, дефицит животного белка, содержащего незаменимые</w:t>
        <w:br/>
        <w:t>аминокислоты, снижает устойчивость организма к неблагоприятным</w:t>
        <w:br/>
        <w:t>факторам окружающей среды, стрессовым ситуациям, нарушает процессы</w:t>
        <w:br/>
        <w:t>роста и развития.</w:t>
      </w:r>
    </w:p>
    <w:p>
      <w:pPr>
        <w:pStyle w:val="Style7"/>
        <w:framePr w:w="9490" w:h="14263" w:hRule="exact" w:wrap="none" w:vAnchor="page" w:hAnchor="page" w:x="1810" w:y="1074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нарушении в рационе оптимального соотношения нутриентов</w:t>
        <w:br/>
      </w:r>
      <w:r>
        <w:rPr>
          <w:rStyle w:val="CharStyle10"/>
        </w:rPr>
        <w:t xml:space="preserve">(сбалансированности)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у человека ухудшается процесс их усвоения, что</w:t>
        <w:br/>
      </w:r>
      <w:r>
        <w:rPr>
          <w:rStyle w:val="CharStyle10"/>
        </w:rPr>
        <w:t xml:space="preserve">ведет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к развитию различной патологии. Для хорошего усвоения пищи и</w:t>
        <w:br/>
        <w:t>жизнедеятельности организма необходимо, чтобы питательные вещества</w:t>
        <w:br/>
        <w:t>поступали в определенном соотношении.</w:t>
      </w:r>
    </w:p>
    <w:p>
      <w:pPr>
        <w:pStyle w:val="Style7"/>
        <w:framePr w:w="9490" w:h="14263" w:hRule="exact" w:wrap="none" w:vAnchor="page" w:hAnchor="page" w:x="1810" w:y="1074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 систематическом нарушении </w:t>
      </w:r>
      <w:r>
        <w:rPr>
          <w:rStyle w:val="CharStyle10"/>
        </w:rPr>
        <w:t xml:space="preserve">режима питания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>(режим питания -</w:t>
        <w:br/>
        <w:t>время и количество приемов пищи в течение дня, интервалы между ними,</w:t>
        <w:br/>
        <w:t>распределение пищевого рациона по энергоценности, химическому составу,</w:t>
        <w:br/>
        <w:t>продуктовому набору и массе по приемам пищи) нарушается обмен веществ,</w:t>
        <w:br/>
        <w:t>проявляются скрытые и обостряются явные хронические болезни органов</w:t>
        <w:br/>
        <w:t>пищеварения. Обильная еда на ночь, усиливает возможность (служит</w:t>
        <w:br/>
        <w:t>фактором риска) возникновения инфаркта миокарда, инсульта, острого</w:t>
        <w:br/>
        <w:t>панкреатита или обострения хронического панкреатита и других</w:t>
        <w:br/>
        <w:t>заболеваний..</w:t>
      </w:r>
    </w:p>
    <w:p>
      <w:pPr>
        <w:pStyle w:val="Style7"/>
        <w:framePr w:w="9490" w:h="14263" w:hRule="exact" w:wrap="none" w:vAnchor="page" w:hAnchor="page" w:x="1810" w:y="1074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 нарушении принципа </w:t>
      </w:r>
      <w:r>
        <w:rPr>
          <w:rStyle w:val="CharStyle10"/>
        </w:rPr>
        <w:t xml:space="preserve">безопасности питания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>(пища не должна</w:t>
        <w:br/>
        <w:t>содержать ядовитых, токсичных веществ, микроорганизмов и продуктов их</w:t>
        <w:br/>
        <w:t>жизнедеятельности, попавших в неё в результате несоблюдения санитарно-</w:t>
        <w:br/>
        <w:t>гигиенических и санитарно-противоэпидемических норм и правил) у</w:t>
        <w:br/>
        <w:t>человека возможно развитие пищевых отравлений микробной и немикробной</w:t>
        <w:br/>
        <w:t>этиологии.</w:t>
      </w:r>
    </w:p>
    <w:p>
      <w:pPr>
        <w:pStyle w:val="Style7"/>
        <w:framePr w:w="9490" w:h="14263" w:hRule="exact" w:wrap="none" w:vAnchor="page" w:hAnchor="page" w:x="1810" w:y="1074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Пища должна обладать хорошими </w:t>
      </w:r>
      <w:r>
        <w:rPr>
          <w:rStyle w:val="CharStyle10"/>
        </w:rPr>
        <w:t>органолептическими свойствами -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иметь приятный внешний вид, запах, вкус. Важным условием приема пищи</w:t>
        <w:br/>
        <w:t>является красивая сервировка стола, отсутствие отвлекающих моментов.</w:t>
        <w:br/>
        <w:t>Соблюдение этого принципа способствует усилению аппетита, увеличению</w:t>
        <w:br/>
        <w:t>выделения пищеварительных соков и как следствие лучшему перевариванию</w:t>
        <w:br/>
        <w:t>пищи.</w:t>
      </w:r>
    </w:p>
    <w:p>
      <w:pPr>
        <w:pStyle w:val="Style17"/>
        <w:framePr w:wrap="none" w:vAnchor="page" w:hAnchor="page" w:x="11122" w:y="1564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="9413" w:h="14260" w:hRule="exact" w:wrap="none" w:vAnchor="page" w:hAnchor="page" w:x="1850" w:y="1046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720"/>
      </w:pPr>
      <w:r>
        <w:rPr>
          <w:rStyle w:val="CharStyle10"/>
        </w:rPr>
        <w:t xml:space="preserve">Здоровое питание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- </w:t>
      </w:r>
      <w:r>
        <w:rPr>
          <w:rStyle w:val="CharStyle10"/>
        </w:rPr>
        <w:t xml:space="preserve">это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ограничение жиров, соли, сладостей,</w:t>
        <w:br/>
        <w:t>увеличение в рационе фруктов, круп, изделий из муки грубого помола,</w:t>
        <w:br/>
        <w:t>бобовых, нежирных молочных продуктов, рыбы, постного мяса.</w:t>
        <w:br/>
      </w:r>
      <w:r>
        <w:rPr>
          <w:rStyle w:val="CharStyle10"/>
        </w:rPr>
        <w:t>Рекомендации:</w:t>
      </w:r>
    </w:p>
    <w:p>
      <w:pPr>
        <w:pStyle w:val="Style7"/>
        <w:framePr w:w="9413" w:h="14260" w:hRule="exact" w:wrap="none" w:vAnchor="page" w:hAnchor="page" w:x="1850" w:y="1046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питании всё должно быть в меру;</w:t>
      </w:r>
    </w:p>
    <w:p>
      <w:pPr>
        <w:pStyle w:val="Style7"/>
        <w:framePr w:w="9413" w:h="14260" w:hRule="exact" w:wrap="none" w:vAnchor="page" w:hAnchor="page" w:x="1850" w:y="1046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Пища должна быть разнообразной;</w:t>
      </w:r>
    </w:p>
    <w:p>
      <w:pPr>
        <w:pStyle w:val="Style7"/>
        <w:framePr w:w="9413" w:h="14260" w:hRule="exact" w:wrap="none" w:vAnchor="page" w:hAnchor="page" w:x="1850" w:y="1046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Еда должна быть тёплой;</w:t>
      </w:r>
    </w:p>
    <w:p>
      <w:pPr>
        <w:pStyle w:val="Style7"/>
        <w:framePr w:w="9413" w:h="14260" w:hRule="exact" w:wrap="none" w:vAnchor="page" w:hAnchor="page" w:x="1850" w:y="1046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Тщательно пережёвывать пищу;</w:t>
      </w:r>
    </w:p>
    <w:p>
      <w:pPr>
        <w:pStyle w:val="Style7"/>
        <w:framePr w:w="9413" w:h="14260" w:hRule="exact" w:wrap="none" w:vAnchor="page" w:hAnchor="page" w:x="1850" w:y="1046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Есть овощи и фрукты;</w:t>
      </w:r>
    </w:p>
    <w:p>
      <w:pPr>
        <w:pStyle w:val="Style7"/>
        <w:framePr w:w="9413" w:h="14260" w:hRule="exact" w:wrap="none" w:vAnchor="page" w:hAnchor="page" w:x="1850" w:y="1046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есть перед сном;</w:t>
      </w:r>
    </w:p>
    <w:p>
      <w:pPr>
        <w:pStyle w:val="Style7"/>
        <w:framePr w:w="9413" w:h="14260" w:hRule="exact" w:wrap="none" w:vAnchor="page" w:hAnchor="page" w:x="1850" w:y="1046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есть копчёного, жареного и острого;</w:t>
      </w:r>
    </w:p>
    <w:p>
      <w:pPr>
        <w:pStyle w:val="Style7"/>
        <w:framePr w:w="9413" w:h="14260" w:hRule="exact" w:wrap="none" w:vAnchor="page" w:hAnchor="page" w:x="1850" w:y="1046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есть всухомятку;</w:t>
      </w:r>
    </w:p>
    <w:p>
      <w:pPr>
        <w:pStyle w:val="Style7"/>
        <w:framePr w:w="9413" w:h="14260" w:hRule="exact" w:wrap="none" w:vAnchor="page" w:hAnchor="page" w:x="1850" w:y="1046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Меньше есть сладостей;</w:t>
      </w:r>
    </w:p>
    <w:p>
      <w:pPr>
        <w:pStyle w:val="Style7"/>
        <w:framePr w:w="9413" w:h="14260" w:hRule="exact" w:wrap="none" w:vAnchor="page" w:hAnchor="page" w:x="1850" w:y="1046"/>
        <w:widowControl w:val="0"/>
        <w:keepNext w:val="0"/>
        <w:keepLines w:val="0"/>
        <w:shd w:val="clear" w:color="auto" w:fill="auto"/>
        <w:bidi w:val="0"/>
        <w:jc w:val="left"/>
        <w:spacing w:before="0" w:after="349" w:line="322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перекусывать чипсами, сухариками и т. п.</w:t>
      </w:r>
    </w:p>
    <w:p>
      <w:pPr>
        <w:pStyle w:val="Style3"/>
        <w:framePr w:w="9413" w:h="14260" w:hRule="exact" w:wrap="none" w:vAnchor="page" w:hAnchor="page" w:x="1850" w:y="1046"/>
        <w:widowControl w:val="0"/>
        <w:keepNext w:val="0"/>
        <w:keepLines w:val="0"/>
        <w:shd w:val="clear" w:color="auto" w:fill="auto"/>
        <w:bidi w:val="0"/>
        <w:jc w:val="left"/>
        <w:spacing w:before="0" w:after="308" w:line="260" w:lineRule="exact"/>
        <w:ind w:left="242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Порядок проверки организации питания.</w:t>
      </w:r>
      <w:bookmarkEnd w:id="1"/>
    </w:p>
    <w:p>
      <w:pPr>
        <w:pStyle w:val="Style7"/>
        <w:framePr w:w="9413" w:h="14260" w:hRule="exact" w:wrap="none" w:vAnchor="page" w:hAnchor="page" w:x="1850" w:y="1046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Совместного с администрацией и представителями органов</w:t>
        <w:br/>
        <w:t>родительского самоуправления:</w:t>
      </w:r>
    </w:p>
    <w:p>
      <w:pPr>
        <w:pStyle w:val="Style7"/>
        <w:numPr>
          <w:ilvl w:val="0"/>
          <w:numId w:val="3"/>
        </w:numPr>
        <w:framePr w:w="9413" w:h="14260" w:hRule="exact" w:wrap="none" w:vAnchor="page" w:hAnchor="page" w:x="1850" w:y="1046"/>
        <w:tabs>
          <w:tab w:leader="none" w:pos="141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После звонка на перемену понаблюдайте в обеденном зале:</w:t>
      </w:r>
    </w:p>
    <w:p>
      <w:pPr>
        <w:pStyle w:val="Style7"/>
        <w:numPr>
          <w:ilvl w:val="0"/>
          <w:numId w:val="1"/>
        </w:numPr>
        <w:framePr w:w="9413" w:h="14260" w:hRule="exact" w:wrap="none" w:vAnchor="page" w:hAnchor="page" w:x="1850" w:y="1046"/>
        <w:tabs>
          <w:tab w:leader="none" w:pos="997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как дети входят в обеденный зал, моют ли руки перед приемом пищи;</w:t>
      </w:r>
    </w:p>
    <w:p>
      <w:pPr>
        <w:pStyle w:val="Style7"/>
        <w:numPr>
          <w:ilvl w:val="0"/>
          <w:numId w:val="1"/>
        </w:numPr>
        <w:framePr w:w="9413" w:h="14260" w:hRule="exact" w:wrap="none" w:vAnchor="page" w:hAnchor="page" w:x="1850" w:y="1046"/>
        <w:tabs>
          <w:tab w:leader="none" w:pos="997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как рассаживаются за столы;</w:t>
      </w:r>
    </w:p>
    <w:p>
      <w:pPr>
        <w:pStyle w:val="Style7"/>
        <w:numPr>
          <w:ilvl w:val="0"/>
          <w:numId w:val="1"/>
        </w:numPr>
        <w:framePr w:w="9413" w:h="14260" w:hRule="exact" w:wrap="none" w:vAnchor="page" w:hAnchor="page" w:x="1850" w:y="1046"/>
        <w:tabs>
          <w:tab w:leader="none" w:pos="997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как ведут себя за столом;</w:t>
      </w:r>
    </w:p>
    <w:p>
      <w:pPr>
        <w:pStyle w:val="Style7"/>
        <w:numPr>
          <w:ilvl w:val="0"/>
          <w:numId w:val="1"/>
        </w:numPr>
        <w:framePr w:w="9413" w:h="14260" w:hRule="exact" w:wrap="none" w:vAnchor="page" w:hAnchor="page" w:x="1850" w:y="1046"/>
        <w:tabs>
          <w:tab w:leader="none" w:pos="997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какова культура приема пищи за столом;</w:t>
      </w:r>
    </w:p>
    <w:p>
      <w:pPr>
        <w:pStyle w:val="Style7"/>
        <w:numPr>
          <w:ilvl w:val="0"/>
          <w:numId w:val="1"/>
        </w:numPr>
        <w:framePr w:w="9413" w:h="14260" w:hRule="exact" w:wrap="none" w:vAnchor="page" w:hAnchor="page" w:x="1850" w:y="1046"/>
        <w:tabs>
          <w:tab w:leader="none" w:pos="997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кто убирает посуду, как дети покидают обеденный зал;</w:t>
      </w:r>
    </w:p>
    <w:p>
      <w:pPr>
        <w:pStyle w:val="Style7"/>
        <w:numPr>
          <w:ilvl w:val="0"/>
          <w:numId w:val="1"/>
        </w:numPr>
        <w:framePr w:w="9413" w:h="14260" w:hRule="exact" w:wrap="none" w:vAnchor="page" w:hAnchor="page" w:x="1850" w:y="1046"/>
        <w:tabs>
          <w:tab w:leader="none" w:pos="9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вид обслуживания в столовой (кто и когда накрывает на столы в</w:t>
        <w:br/>
        <w:t>обеденном зале, кто сопровождает детей в столовую);</w:t>
      </w:r>
    </w:p>
    <w:p>
      <w:pPr>
        <w:pStyle w:val="Style7"/>
        <w:numPr>
          <w:ilvl w:val="0"/>
          <w:numId w:val="1"/>
        </w:numPr>
        <w:framePr w:w="9413" w:h="14260" w:hRule="exact" w:wrap="none" w:vAnchor="page" w:hAnchor="page" w:x="1850" w:y="1046"/>
        <w:tabs>
          <w:tab w:leader="none" w:pos="997" w:val="left"/>
        </w:tabs>
        <w:widowControl w:val="0"/>
        <w:keepNext w:val="0"/>
        <w:keepLines w:val="0"/>
        <w:shd w:val="clear" w:color="auto" w:fill="auto"/>
        <w:bidi w:val="0"/>
        <w:spacing w:before="0" w:after="300" w:line="322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какова температура блюд при раздаче детям.</w:t>
      </w:r>
    </w:p>
    <w:p>
      <w:pPr>
        <w:pStyle w:val="Style7"/>
        <w:numPr>
          <w:ilvl w:val="0"/>
          <w:numId w:val="3"/>
        </w:numPr>
        <w:framePr w:w="9413" w:h="14260" w:hRule="exact" w:wrap="none" w:vAnchor="page" w:hAnchor="page" w:x="1850" w:y="1046"/>
        <w:tabs>
          <w:tab w:leader="none" w:pos="108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Изучите меню и сравните его с фактическим набором блюд.</w:t>
      </w:r>
    </w:p>
    <w:p>
      <w:pPr>
        <w:pStyle w:val="Style7"/>
        <w:numPr>
          <w:ilvl w:val="0"/>
          <w:numId w:val="3"/>
        </w:numPr>
        <w:framePr w:w="9413" w:h="14260" w:hRule="exact" w:wrap="none" w:vAnchor="page" w:hAnchor="page" w:x="1850" w:y="1046"/>
        <w:tabs>
          <w:tab w:leader="none" w:pos="10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Снимите пробу готовых блюд, предлагаемых детям, и дайте оценку</w:t>
        <w:br/>
        <w:t>их вкусовых качеств.</w:t>
      </w:r>
    </w:p>
    <w:p>
      <w:pPr>
        <w:pStyle w:val="Style7"/>
        <w:numPr>
          <w:ilvl w:val="0"/>
          <w:numId w:val="3"/>
        </w:numPr>
        <w:framePr w:w="9413" w:h="14260" w:hRule="exact" w:wrap="none" w:vAnchor="page" w:hAnchor="page" w:x="1850" w:y="1046"/>
        <w:tabs>
          <w:tab w:leader="none" w:pos="108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Изучите недельное или 10-дневное меню и выясните:</w:t>
      </w:r>
    </w:p>
    <w:p>
      <w:pPr>
        <w:pStyle w:val="Style7"/>
        <w:numPr>
          <w:ilvl w:val="0"/>
          <w:numId w:val="1"/>
        </w:numPr>
        <w:framePr w:w="9413" w:h="14260" w:hRule="exact" w:wrap="none" w:vAnchor="page" w:hAnchor="page" w:x="1850" w:y="1046"/>
        <w:tabs>
          <w:tab w:leader="none" w:pos="997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кто составлял меню;</w:t>
      </w:r>
    </w:p>
    <w:p>
      <w:pPr>
        <w:pStyle w:val="Style7"/>
        <w:numPr>
          <w:ilvl w:val="0"/>
          <w:numId w:val="1"/>
        </w:numPr>
        <w:framePr w:w="9413" w:h="14260" w:hRule="exact" w:wrap="none" w:vAnchor="page" w:hAnchor="page" w:x="1850" w:y="1046"/>
        <w:tabs>
          <w:tab w:leader="none" w:pos="997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разнообразие блюд;</w:t>
      </w:r>
    </w:p>
    <w:p>
      <w:pPr>
        <w:pStyle w:val="Style7"/>
        <w:numPr>
          <w:ilvl w:val="0"/>
          <w:numId w:val="1"/>
        </w:numPr>
        <w:framePr w:w="9413" w:h="14260" w:hRule="exact" w:wrap="none" w:vAnchor="page" w:hAnchor="page" w:x="1850" w:y="1046"/>
        <w:tabs>
          <w:tab w:leader="none" w:pos="997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наличие и разнообразие овощного меню;</w:t>
      </w:r>
    </w:p>
    <w:p>
      <w:pPr>
        <w:pStyle w:val="Style7"/>
        <w:numPr>
          <w:ilvl w:val="0"/>
          <w:numId w:val="1"/>
        </w:numPr>
        <w:framePr w:w="9413" w:h="14260" w:hRule="exact" w:wrap="none" w:vAnchor="page" w:hAnchor="page" w:x="1850" w:y="1046"/>
        <w:tabs>
          <w:tab w:leader="none" w:pos="9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подсчитайте калорийность по составу продуктов и сравните с</w:t>
        <w:br/>
        <w:t>рекомендуемыми нормативами;</w:t>
      </w:r>
    </w:p>
    <w:p>
      <w:pPr>
        <w:pStyle w:val="Style7"/>
        <w:numPr>
          <w:ilvl w:val="0"/>
          <w:numId w:val="1"/>
        </w:numPr>
        <w:framePr w:w="9413" w:h="14260" w:hRule="exact" w:wrap="none" w:vAnchor="page" w:hAnchor="page" w:x="1850" w:y="1046"/>
        <w:tabs>
          <w:tab w:leader="none" w:pos="100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стоимость завтраков и обедов и ее обоснованность;</w:t>
      </w:r>
    </w:p>
    <w:p>
      <w:pPr>
        <w:pStyle w:val="Style7"/>
        <w:numPr>
          <w:ilvl w:val="0"/>
          <w:numId w:val="1"/>
        </w:numPr>
        <w:framePr w:w="9413" w:h="14260" w:hRule="exact" w:wrap="none" w:vAnchor="page" w:hAnchor="page" w:x="1850" w:y="1046"/>
        <w:tabs>
          <w:tab w:leader="none" w:pos="100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где закупаются продукты и как они хранятся.</w:t>
      </w:r>
    </w:p>
    <w:p>
      <w:pPr>
        <w:pStyle w:val="Style7"/>
        <w:numPr>
          <w:ilvl w:val="0"/>
          <w:numId w:val="3"/>
        </w:numPr>
        <w:framePr w:w="9413" w:h="14260" w:hRule="exact" w:wrap="none" w:vAnchor="page" w:hAnchor="page" w:x="1850" w:y="1046"/>
        <w:tabs>
          <w:tab w:leader="none" w:pos="108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Поинтересуйтесь:</w:t>
      </w:r>
    </w:p>
    <w:p>
      <w:pPr>
        <w:pStyle w:val="Style7"/>
        <w:numPr>
          <w:ilvl w:val="0"/>
          <w:numId w:val="1"/>
        </w:numPr>
        <w:framePr w:w="9413" w:h="14260" w:hRule="exact" w:wrap="none" w:vAnchor="page" w:hAnchor="page" w:x="1850" w:y="1046"/>
        <w:tabs>
          <w:tab w:leader="none" w:pos="100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организационно-правовой формой школьной столовой;</w:t>
      </w:r>
    </w:p>
    <w:p>
      <w:pPr>
        <w:pStyle w:val="Style7"/>
        <w:numPr>
          <w:ilvl w:val="0"/>
          <w:numId w:val="1"/>
        </w:numPr>
        <w:framePr w:w="9413" w:h="14260" w:hRule="exact" w:wrap="none" w:vAnchor="page" w:hAnchor="page" w:x="1850" w:y="1046"/>
        <w:tabs>
          <w:tab w:leader="none" w:pos="100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кто готовит блюда;</w:t>
      </w:r>
    </w:p>
    <w:p>
      <w:pPr>
        <w:pStyle w:val="Style7"/>
        <w:numPr>
          <w:ilvl w:val="0"/>
          <w:numId w:val="1"/>
        </w:numPr>
        <w:framePr w:w="9413" w:h="14260" w:hRule="exact" w:wrap="none" w:vAnchor="page" w:hAnchor="page" w:x="1850" w:y="1046"/>
        <w:tabs>
          <w:tab w:leader="none" w:pos="100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наличием личных медицинских книжек, спецодежды у персонала;</w:t>
      </w:r>
    </w:p>
    <w:p>
      <w:pPr>
        <w:framePr w:wrap="none" w:vAnchor="page" w:hAnchor="page" w:x="1878" w:y="15491"/>
        <w:widowControl w:val="0"/>
        <w:rPr>
          <w:sz w:val="2"/>
          <w:szCs w:val="2"/>
        </w:rPr>
      </w:pPr>
      <w:r>
        <w:pict>
          <v:shape id="_x0000_s1027" type="#_x0000_t75" style="width:447pt;height:18pt;">
            <v:imagedata r:id="rId7" r:href="rId8"/>
          </v:shape>
        </w:pict>
      </w:r>
    </w:p>
    <w:p>
      <w:pPr>
        <w:pStyle w:val="Style7"/>
        <w:framePr w:wrap="none" w:vAnchor="page" w:hAnchor="page" w:x="1850" w:y="1553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924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numPr>
          <w:ilvl w:val="0"/>
          <w:numId w:val="1"/>
        </w:numPr>
        <w:framePr w:w="9509" w:h="14241" w:hRule="exact" w:wrap="none" w:vAnchor="page" w:hAnchor="page" w:x="1802" w:y="1323"/>
        <w:tabs>
          <w:tab w:leader="none" w:pos="108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наличием бракеражного журнала и его состоянием;</w:t>
      </w:r>
    </w:p>
    <w:p>
      <w:pPr>
        <w:pStyle w:val="Style7"/>
        <w:numPr>
          <w:ilvl w:val="0"/>
          <w:numId w:val="1"/>
        </w:numPr>
        <w:framePr w:w="9509" w:h="14241" w:hRule="exact" w:wrap="none" w:vAnchor="page" w:hAnchor="page" w:x="1802" w:y="1323"/>
        <w:tabs>
          <w:tab w:leader="none" w:pos="108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наличием суточной пробы и условиями их хранения;</w:t>
      </w:r>
    </w:p>
    <w:p>
      <w:pPr>
        <w:pStyle w:val="Style7"/>
        <w:framePr w:w="9509" w:h="14241" w:hRule="exact" w:wrap="none" w:vAnchor="page" w:hAnchor="page" w:x="1802" w:y="132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.чу."-- кто проводит бракераж пищи и когда это было сделано в день</w:t>
        <w:br/>
        <w:t>проверки;</w:t>
      </w:r>
    </w:p>
    <w:p>
      <w:pPr>
        <w:pStyle w:val="Style7"/>
        <w:numPr>
          <w:ilvl w:val="0"/>
          <w:numId w:val="1"/>
        </w:numPr>
        <w:framePr w:w="9509" w:h="14241" w:hRule="exact" w:wrap="none" w:vAnchor="page" w:hAnchor="page" w:x="1802" w:y="1323"/>
        <w:tabs>
          <w:tab w:leader="none" w:pos="108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исправностью технологического оборудования;</w:t>
      </w:r>
    </w:p>
    <w:p>
      <w:pPr>
        <w:pStyle w:val="Style7"/>
        <w:numPr>
          <w:ilvl w:val="0"/>
          <w:numId w:val="1"/>
        </w:numPr>
        <w:framePr w:w="9509" w:h="14241" w:hRule="exact" w:wrap="none" w:vAnchor="page" w:hAnchor="page" w:x="1802" w:y="1323"/>
        <w:tabs>
          <w:tab w:leader="none" w:pos="975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результатами последней проверки санитарного состояния столовой,</w:t>
        <w:br/>
        <w:t>выполнены ли предписания об устранении выявленных нарушений.</w:t>
      </w:r>
    </w:p>
    <w:p>
      <w:pPr>
        <w:pStyle w:val="Style7"/>
        <w:numPr>
          <w:ilvl w:val="0"/>
          <w:numId w:val="3"/>
        </w:numPr>
        <w:framePr w:w="9509" w:h="14241" w:hRule="exact" w:wrap="none" w:vAnchor="page" w:hAnchor="page" w:x="1802" w:y="1323"/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Как организовано руководство школьным питанием:</w:t>
      </w:r>
    </w:p>
    <w:p>
      <w:pPr>
        <w:pStyle w:val="Style7"/>
        <w:numPr>
          <w:ilvl w:val="0"/>
          <w:numId w:val="1"/>
        </w:numPr>
        <w:framePr w:w="9509" w:h="14241" w:hRule="exact" w:wrap="none" w:vAnchor="page" w:hAnchor="page" w:x="1802" w:y="1323"/>
        <w:tabs>
          <w:tab w:leader="none" w:pos="108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наличие графика работы столовой;</w:t>
      </w:r>
    </w:p>
    <w:p>
      <w:pPr>
        <w:pStyle w:val="Style7"/>
        <w:numPr>
          <w:ilvl w:val="0"/>
          <w:numId w:val="1"/>
        </w:numPr>
        <w:framePr w:w="9509" w:h="14241" w:hRule="exact" w:wrap="none" w:vAnchor="page" w:hAnchor="page" w:x="1802" w:y="1323"/>
        <w:tabs>
          <w:tab w:leader="none" w:pos="108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есть ли льготное питание школьников;</w:t>
      </w:r>
    </w:p>
    <w:p>
      <w:pPr>
        <w:pStyle w:val="Style7"/>
        <w:numPr>
          <w:ilvl w:val="0"/>
          <w:numId w:val="1"/>
        </w:numPr>
        <w:framePr w:w="9509" w:h="14241" w:hRule="exact" w:wrap="none" w:vAnchor="page" w:hAnchor="page" w:x="1802" w:y="1323"/>
        <w:tabs>
          <w:tab w:leader="none" w:pos="109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620" w:right="4340" w:firstLine="2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кто получает бесплатное молоко;</w:t>
        <w:br/>
      </w:r>
      <w:r>
        <w:rPr>
          <w:rStyle w:val="CharStyle19"/>
        </w:rPr>
        <w:t xml:space="preserve">ч-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 дежурства в столовой;</w:t>
      </w:r>
    </w:p>
    <w:p>
      <w:pPr>
        <w:pStyle w:val="Style7"/>
        <w:numPr>
          <w:ilvl w:val="0"/>
          <w:numId w:val="1"/>
        </w:numPr>
        <w:framePr w:w="9509" w:h="14241" w:hRule="exact" w:wrap="none" w:vAnchor="page" w:hAnchor="page" w:x="1802" w:y="1323"/>
        <w:tabs>
          <w:tab w:leader="none" w:pos="108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как организовано обучение детей культуре питания;</w:t>
      </w:r>
    </w:p>
    <w:p>
      <w:pPr>
        <w:pStyle w:val="Style7"/>
        <w:numPr>
          <w:ilvl w:val="0"/>
          <w:numId w:val="1"/>
        </w:numPr>
        <w:framePr w:w="9509" w:h="14241" w:hRule="exact" w:wrap="none" w:vAnchor="page" w:hAnchor="page" w:x="1802" w:y="1323"/>
        <w:tabs>
          <w:tab w:leader="none" w:pos="975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какая работа проводится с родителями о правильном питании</w:t>
        <w:br/>
        <w:t>школьников;</w:t>
      </w:r>
    </w:p>
    <w:p>
      <w:pPr>
        <w:pStyle w:val="Style7"/>
        <w:numPr>
          <w:ilvl w:val="0"/>
          <w:numId w:val="1"/>
        </w:numPr>
        <w:framePr w:w="9509" w:h="14241" w:hRule="exact" w:wrap="none" w:vAnchor="page" w:hAnchor="page" w:x="1802" w:y="1323"/>
        <w:tabs>
          <w:tab w:leader="none" w:pos="108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роль школьной медсестры по организации школьного питания.</w:t>
      </w:r>
    </w:p>
    <w:p>
      <w:pPr>
        <w:pStyle w:val="Style7"/>
        <w:numPr>
          <w:ilvl w:val="0"/>
          <w:numId w:val="3"/>
        </w:numPr>
        <w:framePr w:w="9509" w:h="14241" w:hRule="exact" w:wrap="none" w:vAnchor="page" w:hAnchor="page" w:x="1802" w:y="1323"/>
        <w:tabs>
          <w:tab w:leader="none" w:pos="1085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Проанализируйте полученные факты и совместно с администрацией</w:t>
        <w:br/>
        <w:t>школы решите, что необходимо сделать администрации, родителям,</w:t>
        <w:br/>
        <w:t>работникам пищеблока для улучшения питания детей и определите сроки</w:t>
        <w:br/>
        <w:t>исполнения мероприятий.</w:t>
      </w:r>
    </w:p>
    <w:p>
      <w:pPr>
        <w:pStyle w:val="Style7"/>
        <w:numPr>
          <w:ilvl w:val="0"/>
          <w:numId w:val="3"/>
        </w:numPr>
        <w:framePr w:w="9509" w:h="14241" w:hRule="exact" w:wrap="none" w:vAnchor="page" w:hAnchor="page" w:x="1802" w:y="1323"/>
        <w:tabs>
          <w:tab w:leader="none" w:pos="121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забудьте проверить исполнение рекомендаций, будьте</w:t>
        <w:br/>
        <w:t>настойчивыми в достижении цели.</w:t>
      </w:r>
    </w:p>
    <w:p>
      <w:pPr>
        <w:pStyle w:val="Style3"/>
        <w:framePr w:w="9509" w:h="14241" w:hRule="exact" w:wrap="none" w:vAnchor="page" w:hAnchor="page" w:x="1802" w:y="1323"/>
        <w:widowControl w:val="0"/>
        <w:keepNext w:val="0"/>
        <w:keepLines w:val="0"/>
        <w:shd w:val="clear" w:color="auto" w:fill="auto"/>
        <w:bidi w:val="0"/>
        <w:jc w:val="both"/>
        <w:spacing w:before="0" w:after="240" w:line="322" w:lineRule="exact"/>
        <w:ind w:left="0" w:right="0" w:firstLine="82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При контроле руководствуйтесь следующими нормативно</w:t>
        <w:t>-</w:t>
        <w:br/>
        <w:t>правовыми и методическими документами:</w:t>
      </w:r>
      <w:bookmarkEnd w:id="2"/>
    </w:p>
    <w:p>
      <w:pPr>
        <w:pStyle w:val="Style7"/>
        <w:numPr>
          <w:ilvl w:val="0"/>
          <w:numId w:val="5"/>
        </w:numPr>
        <w:framePr w:w="9509" w:h="14241" w:hRule="exact" w:wrap="none" w:vAnchor="page" w:hAnchor="page" w:x="1802" w:y="1323"/>
        <w:tabs>
          <w:tab w:leader="none" w:pos="141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Федеральный закон от 30.03.1999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52-ФЗ "О санитарно-</w:t>
        <w:br/>
        <w:t>эпидемиологическом благополучии населения";</w:t>
      </w:r>
    </w:p>
    <w:p>
      <w:pPr>
        <w:pStyle w:val="Style7"/>
        <w:numPr>
          <w:ilvl w:val="0"/>
          <w:numId w:val="5"/>
        </w:numPr>
        <w:framePr w:w="9509" w:h="14241" w:hRule="exact" w:wrap="none" w:vAnchor="page" w:hAnchor="page" w:x="1802" w:y="1323"/>
        <w:tabs>
          <w:tab w:leader="none" w:pos="141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Федеральный закон от 02.01.2000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29-ФЗ "О качестве и</w:t>
        <w:br/>
        <w:t>безопасности пищевых продуктов";</w:t>
      </w:r>
    </w:p>
    <w:p>
      <w:pPr>
        <w:pStyle w:val="Style7"/>
        <w:numPr>
          <w:ilvl w:val="0"/>
          <w:numId w:val="5"/>
        </w:numPr>
        <w:framePr w:w="9509" w:h="14241" w:hRule="exact" w:wrap="none" w:vAnchor="page" w:hAnchor="page" w:x="1802" w:y="1323"/>
        <w:tabs>
          <w:tab w:leader="none" w:pos="141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"СанПиН 2.4.2.2821-10. Санитарно-эпидемиологические</w:t>
        <w:br/>
        <w:t>требования к условиям и организации обучения в общеобразовательных</w:t>
        <w:br/>
        <w:t>организациях";</w:t>
      </w:r>
    </w:p>
    <w:p>
      <w:pPr>
        <w:pStyle w:val="Style7"/>
        <w:numPr>
          <w:ilvl w:val="0"/>
          <w:numId w:val="5"/>
        </w:numPr>
        <w:framePr w:w="9509" w:h="14241" w:hRule="exact" w:wrap="none" w:vAnchor="page" w:hAnchor="page" w:x="1802" w:y="1323"/>
        <w:tabs>
          <w:tab w:leader="none" w:pos="141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"СанПиН 2.4.5.2409-08. Санитарно-эпидемиологические</w:t>
        <w:br/>
        <w:t>требования к организации питания обучающихся в общеобразовательных</w:t>
        <w:br/>
        <w:t>учреждениях, учреждениях начального и среднего профессионального</w:t>
        <w:br/>
        <w:t>образования";</w:t>
      </w:r>
    </w:p>
    <w:p>
      <w:pPr>
        <w:pStyle w:val="Style7"/>
        <w:numPr>
          <w:ilvl w:val="0"/>
          <w:numId w:val="5"/>
        </w:numPr>
        <w:framePr w:w="9509" w:h="14241" w:hRule="exact" w:wrap="none" w:vAnchor="page" w:hAnchor="page" w:x="1802" w:y="1323"/>
        <w:tabs>
          <w:tab w:leader="none" w:pos="141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рекомендации МР 2.4.5.0131-18 «Практические</w:t>
        <w:br/>
        <w:t>аспекты организации рационального питания детей и подростков,</w:t>
        <w:br/>
        <w:t>организация мониторинга питания», утвержденные Главным</w:t>
        <w:br/>
        <w:t>государственным санитарным врачом Российской Федерации 10.08.2018;</w:t>
      </w:r>
    </w:p>
    <w:p>
      <w:pPr>
        <w:pStyle w:val="Style7"/>
        <w:numPr>
          <w:ilvl w:val="0"/>
          <w:numId w:val="5"/>
        </w:numPr>
        <w:framePr w:w="9509" w:h="14241" w:hRule="exact" w:wrap="none" w:vAnchor="page" w:hAnchor="page" w:x="1802" w:y="1323"/>
        <w:tabs>
          <w:tab w:leader="none" w:pos="141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МР 2.4.5.0107-15. 2.4.5. « Детское питание. Организация питания</w:t>
        <w:br/>
        <w:t>детей дошкольного и школьного возраста в организованных коллективах",</w:t>
        <w:br/>
        <w:t>утвержденные Главным государственным санитарным врачом РФ 12.11.2015;</w:t>
      </w:r>
    </w:p>
    <w:p>
      <w:pPr>
        <w:pStyle w:val="Style17"/>
        <w:framePr w:w="9509" w:h="190" w:hRule="exact" w:wrap="none" w:vAnchor="page" w:hAnchor="page" w:x="1802" w:y="15896"/>
        <w:widowControl w:val="0"/>
        <w:keepNext w:val="0"/>
        <w:keepLines w:val="0"/>
        <w:shd w:val="clear" w:color="auto" w:fill="auto"/>
        <w:bidi w:val="0"/>
        <w:jc w:val="righ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numPr>
          <w:ilvl w:val="0"/>
          <w:numId w:val="5"/>
        </w:numPr>
        <w:framePr w:w="9466" w:h="13942" w:hRule="exact" w:wrap="none" w:vAnchor="page" w:hAnchor="page" w:x="1823" w:y="1310"/>
        <w:tabs>
          <w:tab w:leader="none" w:pos="1428" w:val="left"/>
        </w:tabs>
        <w:widowControl w:val="0"/>
        <w:keepNext w:val="0"/>
        <w:keepLines w:val="0"/>
        <w:shd w:val="clear" w:color="auto" w:fill="auto"/>
        <w:bidi w:val="0"/>
        <w:spacing w:before="0" w:after="232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"Методические указания по организации рационального питания</w:t>
        <w:br/>
        <w:t>учащихся в общеобразовательных школах", утвержденные Приказом</w:t>
        <w:br/>
        <w:t xml:space="preserve">Минторга СССР от 26.12.1985 </w:t>
      </w:r>
      <w:r>
        <w:rPr>
          <w:lang w:val="en-US" w:eastAsia="en-US" w:bidi="en-US"/>
          <w:w w:val="100"/>
          <w:spacing w:val="0"/>
          <w:color w:val="000000"/>
          <w:position w:val="0"/>
        </w:rPr>
        <w:t>N315.</w:t>
      </w:r>
    </w:p>
    <w:p>
      <w:pPr>
        <w:pStyle w:val="Style3"/>
        <w:framePr w:w="9466" w:h="13942" w:hRule="exact" w:wrap="none" w:vAnchor="page" w:hAnchor="page" w:x="1823" w:y="1310"/>
        <w:widowControl w:val="0"/>
        <w:keepNext w:val="0"/>
        <w:keepLines w:val="0"/>
        <w:shd w:val="clear" w:color="auto" w:fill="auto"/>
        <w:bidi w:val="0"/>
        <w:jc w:val="both"/>
        <w:spacing w:before="0" w:after="252" w:line="336" w:lineRule="exact"/>
        <w:ind w:left="0" w:right="0" w:firstLine="78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При проведении проверок следует обращать особое внимание на</w:t>
        <w:br/>
        <w:t>следующие моменты:</w:t>
      </w:r>
      <w:bookmarkEnd w:id="3"/>
    </w:p>
    <w:p>
      <w:pPr>
        <w:pStyle w:val="Style7"/>
        <w:numPr>
          <w:ilvl w:val="0"/>
          <w:numId w:val="7"/>
        </w:numPr>
        <w:framePr w:w="9466" w:h="13942" w:hRule="exact" w:wrap="none" w:vAnchor="page" w:hAnchor="page" w:x="1823" w:y="1310"/>
        <w:tabs>
          <w:tab w:leader="none" w:pos="142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школе должно быть организовано 2-х разовое горячее питание</w:t>
        <w:br/>
        <w:t>(завтрак, обед).</w:t>
      </w:r>
    </w:p>
    <w:p>
      <w:pPr>
        <w:pStyle w:val="Style7"/>
        <w:numPr>
          <w:ilvl w:val="0"/>
          <w:numId w:val="7"/>
        </w:numPr>
        <w:framePr w:w="9466" w:h="13942" w:hRule="exact" w:wrap="none" w:vAnchor="page" w:hAnchor="page" w:x="1823" w:y="1310"/>
        <w:tabs>
          <w:tab w:leader="none" w:pos="142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Распределение калорийности по приемам пищи должно</w:t>
        <w:br/>
        <w:t>составлять:</w:t>
      </w:r>
    </w:p>
    <w:p>
      <w:pPr>
        <w:pStyle w:val="Style7"/>
        <w:framePr w:w="9466" w:h="13942" w:hRule="exact" w:wrap="none" w:vAnchor="page" w:hAnchor="page" w:x="1823" w:y="1310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завтрак - 25%, обед - 35 %, полдник 15 % (обучающихся во вторую</w:t>
        <w:br/>
        <w:t>смену до 20-25 %), ужин - 25%.</w:t>
      </w:r>
    </w:p>
    <w:p>
      <w:pPr>
        <w:pStyle w:val="Style7"/>
        <w:numPr>
          <w:ilvl w:val="0"/>
          <w:numId w:val="7"/>
        </w:numPr>
        <w:framePr w:w="9466" w:h="13942" w:hRule="exact" w:wrap="none" w:vAnchor="page" w:hAnchor="page" w:x="1823" w:y="1310"/>
        <w:tabs>
          <w:tab w:leader="none" w:pos="1428" w:val="left"/>
          <w:tab w:leader="none" w:pos="8402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рацион школьников должны обязательно</w:t>
        <w:tab/>
        <w:t>входить</w:t>
      </w:r>
    </w:p>
    <w:p>
      <w:pPr>
        <w:pStyle w:val="Style7"/>
        <w:framePr w:w="9466" w:h="13942" w:hRule="exact" w:wrap="none" w:vAnchor="page" w:hAnchor="page" w:x="1823" w:y="1310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хлебобулочные изделия, каши (овсянка зарекомендовала себя лучше всех),</w:t>
        <w:br/>
        <w:t>макароны, свежие овощи, из фруктов предпочтительны яблоки, богатые</w:t>
        <w:br/>
        <w:t xml:space="preserve">клетчаткой и пектином; большое место должны занимать </w:t>
      </w:r>
      <w:r>
        <w:rPr>
          <w:rStyle w:val="CharStyle9"/>
        </w:rPr>
        <w:t>продукты,</w:t>
        <w:br/>
        <w:t>богатые белком: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яйцо, мясо, рыба, орехи, овсяная, гречневая крупа; до 50%</w:t>
        <w:br/>
        <w:t>должно быть сырых овощей и фруктов;</w:t>
      </w:r>
    </w:p>
    <w:p>
      <w:pPr>
        <w:pStyle w:val="Style7"/>
        <w:numPr>
          <w:ilvl w:val="0"/>
          <w:numId w:val="7"/>
        </w:numPr>
        <w:framePr w:w="9466" w:h="13942" w:hRule="exact" w:wrap="none" w:vAnchor="page" w:hAnchor="page" w:x="1823" w:y="1310"/>
        <w:tabs>
          <w:tab w:leader="none" w:pos="142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школе должно быть разработано примерное цикличное меню на</w:t>
      </w:r>
    </w:p>
    <w:p>
      <w:pPr>
        <w:pStyle w:val="Style7"/>
        <w:framePr w:w="9466" w:h="13942" w:hRule="exact" w:wrap="none" w:vAnchor="page" w:hAnchor="page" w:x="1823" w:y="1310"/>
        <w:tabs>
          <w:tab w:leader="none" w:pos="605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10,</w:t>
        <w:tab/>
        <w:t>14 дней, также предусматривается профилактика витаминной и</w:t>
      </w:r>
    </w:p>
    <w:p>
      <w:pPr>
        <w:pStyle w:val="Style7"/>
        <w:framePr w:w="9466" w:h="13942" w:hRule="exact" w:wrap="none" w:vAnchor="page" w:hAnchor="page" w:x="1823" w:y="1310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микроэлементной недостаточности.</w:t>
      </w:r>
    </w:p>
    <w:p>
      <w:pPr>
        <w:pStyle w:val="Style7"/>
        <w:framePr w:w="9466" w:h="13942" w:hRule="exact" w:wrap="none" w:vAnchor="page" w:hAnchor="page" w:x="1823" w:y="1310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Предпочтение следует отдавать свежеприготовленным блюдам, не</w:t>
        <w:br/>
        <w:t>подвергающимся повторной термической обработке, включая разогрев</w:t>
        <w:br/>
        <w:t>замороженных блюд.</w:t>
      </w:r>
    </w:p>
    <w:p>
      <w:pPr>
        <w:pStyle w:val="Style7"/>
        <w:framePr w:w="9466" w:h="13942" w:hRule="exact" w:wrap="none" w:vAnchor="page" w:hAnchor="page" w:x="1823" w:y="1310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меню не допускается повторение одних и тех же блюд или</w:t>
        <w:br/>
        <w:t>кулинарных изделий в один и тот же день или в последующие 2-3 дня.</w:t>
      </w:r>
    </w:p>
    <w:p>
      <w:pPr>
        <w:pStyle w:val="Style7"/>
        <w:framePr w:w="9466" w:h="13942" w:hRule="exact" w:wrap="none" w:vAnchor="page" w:hAnchor="page" w:x="1823" w:y="1310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Ежедневно в рационах 2 - 6-разового питания следует включать мясо,</w:t>
        <w:br/>
        <w:t>молоко, сливочное и растительное масло, хлеб ржаной и пшеничный (с</w:t>
        <w:br/>
        <w:t>каждым приемом пищи). Рыбу, яйца, сыр, творог, кисломолочные продукты</w:t>
        <w:br/>
        <w:t>рекомендуется включать 1 раз в 2 - 3 дня.</w:t>
      </w:r>
    </w:p>
    <w:p>
      <w:pPr>
        <w:pStyle w:val="Style7"/>
        <w:framePr w:w="9466" w:h="13942" w:hRule="exact" w:wrap="none" w:vAnchor="page" w:hAnchor="page" w:x="1823" w:y="1310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Завтрак должен состоять из закуски, горячего блюда и горячего</w:t>
        <w:br/>
        <w:t>напитка, рекомендуется включать овощи и фрукты.</w:t>
      </w:r>
    </w:p>
    <w:p>
      <w:pPr>
        <w:pStyle w:val="Style7"/>
        <w:framePr w:w="9466" w:h="13942" w:hRule="exact" w:wrap="none" w:vAnchor="page" w:hAnchor="page" w:x="1823" w:y="1310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Обед должен включать закуску, первое, второе (основное горячее</w:t>
        <w:br/>
        <w:t>блюдо из мяса, рыбы или птицы) и сладкое блюдо. В качестве закуски</w:t>
        <w:br/>
        <w:t>следует использовать салат из огурцов, помидоров, свежей или квашеной</w:t>
        <w:br/>
        <w:t>капусты, моркови, свеклы и т.п. с добавлением свежей зелени. В качестве</w:t>
        <w:br/>
        <w:t>закуски допускается использовать порционированные овощи</w:t>
        <w:br/>
        <w:t>(дополнительный гарнир). Для улучшения вкуса в салат можно добавлять</w:t>
        <w:br/>
        <w:t>свежие или сухие фрукты: яблоки, чернослив, изюм и орехи.</w:t>
      </w:r>
    </w:p>
    <w:p>
      <w:pPr>
        <w:pStyle w:val="Style7"/>
        <w:framePr w:w="9466" w:h="13942" w:hRule="exact" w:wrap="none" w:vAnchor="page" w:hAnchor="page" w:x="1823" w:y="1310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полдник рекомендуется включать в меню напиток (молоко,</w:t>
        <w:br/>
        <w:t>кисломолочные продукты, кисели, соки) с булочными или кондитерскими</w:t>
        <w:br/>
        <w:t>изделиями без крема.</w:t>
      </w:r>
    </w:p>
    <w:p>
      <w:pPr>
        <w:pStyle w:val="Style17"/>
        <w:framePr w:wrap="none" w:vAnchor="page" w:hAnchor="page" w:x="11121" w:y="1587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50" w:y="122"/>
        <w:widowControl w:val="0"/>
        <w:rPr>
          <w:sz w:val="2"/>
          <w:szCs w:val="2"/>
        </w:rPr>
      </w:pPr>
      <w:r>
        <w:pict>
          <v:shape id="_x0000_s1028" type="#_x0000_t75" style="width:575pt;height:27pt;">
            <v:imagedata r:id="rId9" r:href="rId10"/>
          </v:shape>
        </w:pict>
      </w:r>
    </w:p>
    <w:p>
      <w:pPr>
        <w:pStyle w:val="Style7"/>
        <w:framePr w:w="9490" w:h="10732" w:hRule="exact" w:wrap="none" w:vAnchor="page" w:hAnchor="page" w:x="1811" w:y="1142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Готовые первые и вторые блюда могут находиться на мармите или</w:t>
        <w:br/>
        <w:t>горячей плите не более 2-х часов с момента изготовления либо в</w:t>
        <w:br/>
        <w:t>изотермической таре (термосах) - в течение времени, обеспечивающего</w:t>
        <w:br/>
        <w:t>поддержание температуры не ниже температуры раздачи, но не более 2-х</w:t>
        <w:br/>
        <w:t>часов. Подогрев остывших ниже температуры раздачи готовых горячих блюд</w:t>
        <w:br/>
        <w:t>не допускается.</w:t>
      </w:r>
    </w:p>
    <w:p>
      <w:pPr>
        <w:pStyle w:val="Style7"/>
        <w:framePr w:w="9490" w:h="10732" w:hRule="exact" w:wrap="none" w:vAnchor="page" w:hAnchor="page" w:x="1811" w:y="1142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Горячие блюда (супы, соусы, напитки) при раздаче должны иметь</w:t>
        <w:br/>
        <w:t>температуру не ниже 75 °С, вторые блюда и гарниры - не ниже 65 °С,</w:t>
        <w:br/>
        <w:t>холодные супы, напитки - не выше 14 °С.</w:t>
      </w:r>
    </w:p>
    <w:p>
      <w:pPr>
        <w:pStyle w:val="Style7"/>
        <w:framePr w:w="9490" w:h="10732" w:hRule="exact" w:wrap="none" w:vAnchor="page" w:hAnchor="page" w:x="1811" w:y="1142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Холодные закуски должны выставляться в порционированном виде в</w:t>
        <w:br/>
        <w:t>охлаждаемый прилавок-витрину и реализовываться в течение одного часа.</w:t>
      </w:r>
    </w:p>
    <w:p>
      <w:pPr>
        <w:pStyle w:val="Style7"/>
        <w:framePr w:w="9490" w:h="10732" w:hRule="exact" w:wrap="none" w:vAnchor="page" w:hAnchor="page" w:x="1811" w:y="1142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Готовые к употреблению блюда из сырых овощей могут храниться в</w:t>
        <w:br/>
        <w:t>холодильнике при температуре 4 +/- 2 °С не более 30 минут.</w:t>
      </w:r>
    </w:p>
    <w:p>
      <w:pPr>
        <w:pStyle w:val="Style7"/>
        <w:framePr w:w="9490" w:h="10732" w:hRule="exact" w:wrap="none" w:vAnchor="page" w:hAnchor="page" w:x="1811" w:y="1142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Свежую зелень закладывают в блюда во время раздачи.</w:t>
      </w:r>
    </w:p>
    <w:p>
      <w:pPr>
        <w:pStyle w:val="Style7"/>
        <w:framePr w:w="9490" w:h="10732" w:hRule="exact" w:wrap="none" w:vAnchor="page" w:hAnchor="page" w:x="1811" w:y="1142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Изготовление салатов и их заправка осуществляется непосредственно</w:t>
        <w:br/>
        <w:t>перед раздачей. Не заправленные салаты допускается хранить не более 3</w:t>
        <w:br/>
        <w:t>часов при температуре плюс 4 +/- 2 °С. Хранение заправленных салатов не</w:t>
        <w:br/>
        <w:t>допускается.</w:t>
      </w:r>
    </w:p>
    <w:p>
      <w:pPr>
        <w:pStyle w:val="Style7"/>
        <w:framePr w:w="9490" w:h="10732" w:hRule="exact" w:wrap="none" w:vAnchor="page" w:hAnchor="page" w:x="1811" w:y="1142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Использование сметаны и майонеза для заправки салатов не</w:t>
        <w:br/>
        <w:t>допускается. Уксус в рецептурах блюд подлежит замене на лимонную</w:t>
        <w:br/>
        <w:t>кислоту.</w:t>
      </w:r>
    </w:p>
    <w:p>
      <w:pPr>
        <w:pStyle w:val="Style7"/>
        <w:framePr w:w="9490" w:h="10732" w:hRule="exact" w:wrap="none" w:vAnchor="page" w:hAnchor="page" w:x="1811" w:y="1142"/>
        <w:tabs>
          <w:tab w:leader="none" w:pos="653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,</w:t>
        <w:tab/>
        <w:t>5. Организация питьевого режима при помощи стационарных</w:t>
      </w:r>
    </w:p>
    <w:p>
      <w:pPr>
        <w:pStyle w:val="Style7"/>
        <w:framePr w:w="9490" w:h="10732" w:hRule="exact" w:wrap="none" w:vAnchor="page" w:hAnchor="page" w:x="1811" w:y="1142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питьевых фонтанчиков, питьевой воды, расфасованной в емкости.</w:t>
      </w:r>
    </w:p>
    <w:p>
      <w:pPr>
        <w:pStyle w:val="Style7"/>
        <w:numPr>
          <w:ilvl w:val="0"/>
          <w:numId w:val="9"/>
        </w:numPr>
        <w:framePr w:w="9490" w:h="10732" w:hRule="exact" w:wrap="none" w:vAnchor="page" w:hAnchor="page" w:x="1811" w:y="1142"/>
        <w:tabs>
          <w:tab w:leader="none" w:pos="139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Также в школе может осуществляться торговля пищевой</w:t>
        <w:br/>
        <w:t>продукцией (буфет), не требующей особых условий хранения, в</w:t>
        <w:br/>
        <w:t>индивидуальной потребительской упаковке, с учетом рекомендуемого</w:t>
        <w:br/>
        <w:t>ассортимента пищевых продуктов для организации дополнительного питания</w:t>
        <w:br/>
        <w:t>обучающихся (Приложение 9 СанПиН 2.4.5.2409-08).</w:t>
      </w:r>
    </w:p>
    <w:p>
      <w:pPr>
        <w:pStyle w:val="Style7"/>
        <w:numPr>
          <w:ilvl w:val="0"/>
          <w:numId w:val="9"/>
        </w:numPr>
        <w:framePr w:w="9490" w:h="10732" w:hRule="exact" w:wrap="none" w:vAnchor="page" w:hAnchor="page" w:x="1811" w:y="1142"/>
        <w:tabs>
          <w:tab w:leader="none" w:pos="139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 проводить работу по формированию культуры</w:t>
        <w:br/>
        <w:t>потребления здоровой пищи у школьников.</w:t>
      </w:r>
    </w:p>
    <w:p>
      <w:pPr>
        <w:pStyle w:val="Style7"/>
        <w:numPr>
          <w:ilvl w:val="0"/>
          <w:numId w:val="9"/>
        </w:numPr>
        <w:framePr w:w="9490" w:h="10732" w:hRule="exact" w:wrap="none" w:vAnchor="page" w:hAnchor="page" w:x="1811" w:y="1142"/>
        <w:tabs>
          <w:tab w:leader="none" w:pos="139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 спланировать и осуществлять подготовку,</w:t>
        <w:br/>
        <w:t>переподготовку и повышение квалификации специалистов, обеспечивающих</w:t>
        <w:br/>
        <w:t>организацию питания школьников.</w:t>
      </w:r>
    </w:p>
    <w:p>
      <w:pPr>
        <w:framePr w:wrap="none" w:vAnchor="page" w:hAnchor="page" w:x="218" w:y="15712"/>
        <w:widowControl w:val="0"/>
        <w:rPr>
          <w:sz w:val="2"/>
          <w:szCs w:val="2"/>
        </w:rPr>
      </w:pPr>
      <w:r>
        <w:pict>
          <v:shape id="_x0000_s1029" type="#_x0000_t75" style="width:97pt;height:19pt;">
            <v:imagedata r:id="rId11" r:href="rId12"/>
          </v:shape>
        </w:pict>
      </w:r>
    </w:p>
    <w:p>
      <w:pPr>
        <w:pStyle w:val="Style20"/>
        <w:framePr w:wrap="none" w:vAnchor="page" w:hAnchor="page" w:x="11138" w:y="1567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="9490" w:h="640" w:hRule="exact" w:wrap="none" w:vAnchor="page" w:hAnchor="page" w:x="1811" w:y="1430"/>
        <w:widowControl w:val="0"/>
        <w:keepNext w:val="0"/>
        <w:keepLines w:val="0"/>
        <w:shd w:val="clear" w:color="auto" w:fill="auto"/>
        <w:bidi w:val="0"/>
        <w:jc w:val="center"/>
        <w:spacing w:before="0" w:after="0" w:line="260" w:lineRule="exact"/>
        <w:ind w:left="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Государственное санитарно-эпидемиологическое нормирование</w:t>
      </w:r>
    </w:p>
    <w:p>
      <w:pPr>
        <w:pStyle w:val="Style7"/>
        <w:framePr w:w="9490" w:h="640" w:hRule="exact" w:wrap="none" w:vAnchor="page" w:hAnchor="page" w:x="1811" w:y="1430"/>
        <w:widowControl w:val="0"/>
        <w:keepNext w:val="0"/>
        <w:keepLines w:val="0"/>
        <w:shd w:val="clear" w:color="auto" w:fill="auto"/>
        <w:bidi w:val="0"/>
        <w:jc w:val="center"/>
        <w:spacing w:before="0" w:after="0" w:line="260" w:lineRule="exact"/>
        <w:ind w:left="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Российской Федерации</w:t>
      </w:r>
    </w:p>
    <w:p>
      <w:pPr>
        <w:pStyle w:val="Style7"/>
        <w:framePr w:w="9490" w:h="318" w:hRule="exact" w:wrap="none" w:vAnchor="page" w:hAnchor="page" w:x="1811" w:y="6024"/>
        <w:widowControl w:val="0"/>
        <w:keepNext w:val="0"/>
        <w:keepLines w:val="0"/>
        <w:shd w:val="clear" w:color="auto" w:fill="auto"/>
        <w:bidi w:val="0"/>
        <w:jc w:val="center"/>
        <w:spacing w:before="0" w:after="0" w:line="260" w:lineRule="exact"/>
        <w:ind w:left="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2.4. ГИГИЕНА ДЕТЕЙ И ПОДРОСТКОВ</w:t>
      </w:r>
    </w:p>
    <w:p>
      <w:pPr>
        <w:pStyle w:val="Style5"/>
        <w:framePr w:w="9490" w:h="984" w:hRule="exact" w:wrap="none" w:vAnchor="page" w:hAnchor="page" w:x="1811" w:y="7613"/>
        <w:widowControl w:val="0"/>
        <w:keepNext w:val="0"/>
        <w:keepLines w:val="0"/>
        <w:shd w:val="clear" w:color="auto" w:fill="auto"/>
        <w:bidi w:val="0"/>
        <w:jc w:val="center"/>
        <w:spacing w:before="0" w:after="0" w:line="307" w:lineRule="exact"/>
        <w:ind w:left="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РОДИТЕЛЬСКИЙ КОНТРОЛЬ</w:t>
        <w:br/>
        <w:t>ЗА ОРГАНИЗАЦИЕЙ ГОРЯЧЕГО ПИТАНИЯ ДЕТЕЙ</w:t>
        <w:br/>
        <w:t>В ОБЩЕОБРАЗОВАТЕЛЬНЫХ ОРГАНИЗАЦИЯХ</w:t>
      </w:r>
    </w:p>
    <w:p>
      <w:pPr>
        <w:pStyle w:val="Style7"/>
        <w:framePr w:w="9490" w:h="677" w:hRule="exact" w:wrap="none" w:vAnchor="page" w:hAnchor="page" w:x="1811" w:y="9837"/>
        <w:widowControl w:val="0"/>
        <w:keepNext w:val="0"/>
        <w:keepLines w:val="0"/>
        <w:shd w:val="clear" w:color="auto" w:fill="auto"/>
        <w:bidi w:val="0"/>
        <w:jc w:val="center"/>
        <w:spacing w:before="0" w:after="0" w:line="312" w:lineRule="exact"/>
        <w:ind w:left="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рекомендации</w:t>
        <w:br/>
        <w:t xml:space="preserve">МР 2.4. </w:t>
      </w:r>
      <w:r>
        <w:rPr>
          <w:rStyle w:val="CharStyle9"/>
          <w:lang w:val="en-US" w:eastAsia="en-US" w:bidi="en-US"/>
        </w:rPr>
        <w:t>CW</w:t>
      </w:r>
      <w:r>
        <w:rPr>
          <w:lang w:val="en-US" w:eastAsia="en-US" w:bidi="en-US"/>
          <w:w w:val="100"/>
          <w:spacing w:val="0"/>
          <w:color w:val="000000"/>
          <w:position w:val="0"/>
        </w:rPr>
        <w:t>-</w:t>
      </w:r>
      <w:r>
        <w:rPr>
          <w:lang w:val="ru-RU" w:eastAsia="ru-RU" w:bidi="ru-RU"/>
          <w:w w:val="100"/>
          <w:spacing w:val="0"/>
          <w:color w:val="000000"/>
          <w:position w:val="0"/>
        </w:rPr>
        <w:t>20</w:t>
      </w:r>
    </w:p>
    <w:p>
      <w:pPr>
        <w:pStyle w:val="Style7"/>
        <w:framePr w:w="9490" w:h="303" w:hRule="exact" w:wrap="none" w:vAnchor="page" w:hAnchor="page" w:x="1811" w:y="15063"/>
        <w:widowControl w:val="0"/>
        <w:keepNext w:val="0"/>
        <w:keepLines w:val="0"/>
        <w:shd w:val="clear" w:color="auto" w:fill="auto"/>
        <w:bidi w:val="0"/>
        <w:jc w:val="center"/>
        <w:spacing w:before="0" w:after="0" w:line="260" w:lineRule="exact"/>
        <w:ind w:left="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Москва 2020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framePr w:wrap="none" w:vAnchor="page" w:hAnchor="page" w:x="6486" w:y="80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</w:t>
      </w:r>
    </w:p>
    <w:p>
      <w:pPr>
        <w:pStyle w:val="Style3"/>
        <w:framePr w:w="9451" w:h="7531" w:hRule="exact" w:wrap="none" w:vAnchor="page" w:hAnchor="page" w:x="1830" w:y="1303"/>
        <w:widowControl w:val="0"/>
        <w:keepNext w:val="0"/>
        <w:keepLines w:val="0"/>
        <w:shd w:val="clear" w:color="auto" w:fill="auto"/>
        <w:bidi w:val="0"/>
        <w:jc w:val="both"/>
        <w:spacing w:before="0" w:after="297" w:line="312" w:lineRule="exact"/>
        <w:ind w:left="0" w:right="0" w:firstLine="72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Родительский контроль за организацией горячего питания детей в</w:t>
        <w:br/>
        <w:t xml:space="preserve">общеобразовательных организациях. МР 2.4. </w:t>
      </w:r>
      <w:r>
        <w:rPr>
          <w:rStyle w:val="CharStyle22"/>
          <w:b w:val="0"/>
          <w:bCs w:val="0"/>
        </w:rPr>
        <w:t>P/&lt;fP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-20</w:t>
      </w:r>
      <w:bookmarkEnd w:id="4"/>
    </w:p>
    <w:p>
      <w:pPr>
        <w:pStyle w:val="Style7"/>
        <w:numPr>
          <w:ilvl w:val="0"/>
          <w:numId w:val="11"/>
        </w:numPr>
        <w:framePr w:w="9451" w:h="7531" w:hRule="exact" w:wrap="none" w:vAnchor="page" w:hAnchor="page" w:x="1830" w:y="1303"/>
        <w:tabs>
          <w:tab w:leader="none" w:pos="1010" w:val="left"/>
        </w:tabs>
        <w:widowControl w:val="0"/>
        <w:keepNext w:val="0"/>
        <w:keepLines w:val="0"/>
        <w:shd w:val="clear" w:color="auto" w:fill="auto"/>
        <w:bidi w:val="0"/>
        <w:spacing w:before="0" w:after="424" w:line="466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Разработаны: Федеральной службы по надзору в сфере защиты прав</w:t>
        <w:br/>
        <w:t>потребителей и благополучия человека (И.Г. Шевкун, Г.В. Яновская);</w:t>
        <w:br/>
        <w:t>ФГБУН «ФИЦ питания и биотехнологии» (Д.Б. Никитюк, А.К. Батурин,</w:t>
        <w:br/>
        <w:t>Е.А. Пырьева, М.В. Гмошинская, С. А. Димитриева, М.А. Тоболева);</w:t>
        <w:br/>
        <w:t>ФБУН «Новосибирский научно-исследовательский институт гигиены»</w:t>
        <w:br/>
        <w:t>Роспотребнадзора (И.И. Новикова, Ю.В. Ерофеев, С.П. Романенко);</w:t>
        <w:br/>
        <w:t>ФГБОУ ВО «Новосибирский государственный медицинский университет»</w:t>
        <w:br/>
        <w:t>Минздрава России (Л.А. Шпагина, О.Н. Герасименко).</w:t>
      </w:r>
    </w:p>
    <w:p>
      <w:pPr>
        <w:pStyle w:val="Style7"/>
        <w:numPr>
          <w:ilvl w:val="0"/>
          <w:numId w:val="11"/>
        </w:numPr>
        <w:framePr w:w="9451" w:h="7531" w:hRule="exact" w:wrap="none" w:vAnchor="page" w:hAnchor="page" w:x="1830" w:y="1303"/>
        <w:tabs>
          <w:tab w:leader="none" w:pos="1044" w:val="left"/>
        </w:tabs>
        <w:widowControl w:val="0"/>
        <w:keepNext w:val="0"/>
        <w:keepLines w:val="0"/>
        <w:shd w:val="clear" w:color="auto" w:fill="auto"/>
        <w:bidi w:val="0"/>
        <w:spacing w:before="0" w:after="0" w:line="461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Утверждены Руководителем Федеральной службы по надзору в сфере</w:t>
      </w:r>
    </w:p>
    <w:p>
      <w:pPr>
        <w:pStyle w:val="Style7"/>
        <w:framePr w:w="9451" w:h="7531" w:hRule="exact" w:wrap="none" w:vAnchor="page" w:hAnchor="page" w:x="1830" w:y="1303"/>
        <w:tabs>
          <w:tab w:leader="none" w:pos="8405" w:val="left"/>
        </w:tabs>
        <w:widowControl w:val="0"/>
        <w:keepNext w:val="0"/>
        <w:keepLines w:val="0"/>
        <w:shd w:val="clear" w:color="auto" w:fill="auto"/>
        <w:bidi w:val="0"/>
        <w:spacing w:before="0" w:after="581" w:line="46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защиты прав потребителей и благополучия человека, Главным государственным</w:t>
        <w:br/>
        <w:t>санитарным врачом Российской Федерации А.Ю. Поповой «</w:t>
      </w:r>
      <w:r>
        <w:rPr>
          <w:rStyle w:val="CharStyle23"/>
        </w:rPr>
        <w:t>$</w:t>
      </w:r>
      <w:r>
        <w:rPr>
          <w:lang w:val="ru-RU" w:eastAsia="ru-RU" w:bidi="ru-RU"/>
          <w:w w:val="100"/>
          <w:spacing w:val="0"/>
          <w:color w:val="000000"/>
          <w:position w:val="0"/>
        </w:rPr>
        <w:t>»</w:t>
        <w:tab/>
        <w:t>2020 г.</w:t>
      </w:r>
    </w:p>
    <w:p>
      <w:pPr>
        <w:pStyle w:val="Style7"/>
        <w:numPr>
          <w:ilvl w:val="0"/>
          <w:numId w:val="11"/>
        </w:numPr>
        <w:framePr w:w="9451" w:h="7531" w:hRule="exact" w:wrap="none" w:vAnchor="page" w:hAnchor="page" w:x="1830" w:y="1303"/>
        <w:tabs>
          <w:tab w:leader="none" w:pos="1044" w:val="left"/>
        </w:tabs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Введены впервые.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framePr w:wrap="none" w:vAnchor="page" w:hAnchor="page" w:x="6308" w:y="107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pStyle w:val="Style7"/>
        <w:framePr w:w="9432" w:h="1622" w:hRule="exact" w:wrap="none" w:vAnchor="page" w:hAnchor="page" w:x="1666" w:y="1975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46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УТВЕРЖДАЮ</w:t>
      </w:r>
    </w:p>
    <w:p>
      <w:pPr>
        <w:pStyle w:val="Style7"/>
        <w:framePr w:w="9432" w:h="1622" w:hRule="exact" w:wrap="none" w:vAnchor="page" w:hAnchor="page" w:x="1666" w:y="1975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46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Руководитель Федеральной службы</w:t>
        <w:br/>
        <w:t>по надзору в сфере защиты прав</w:t>
        <w:br/>
        <w:t>потребителей и благополучия человека,</w:t>
        <w:br/>
        <w:t>Главный государственный санитарный</w:t>
      </w:r>
    </w:p>
    <w:p>
      <w:pPr>
        <w:framePr w:wrap="none" w:vAnchor="page" w:hAnchor="page" w:x="3956" w:y="3626"/>
        <w:widowControl w:val="0"/>
        <w:rPr>
          <w:sz w:val="2"/>
          <w:szCs w:val="2"/>
        </w:rPr>
      </w:pPr>
      <w:r>
        <w:pict>
          <v:shape id="_x0000_s1030" type="#_x0000_t75" style="width:316pt;height:139pt;">
            <v:imagedata r:id="rId13" r:href="rId14"/>
          </v:shape>
        </w:pict>
      </w:r>
    </w:p>
    <w:p>
      <w:pPr>
        <w:pStyle w:val="Style5"/>
        <w:framePr w:w="9432" w:h="969" w:hRule="exact" w:wrap="none" w:vAnchor="page" w:hAnchor="page" w:x="1666" w:y="7709"/>
        <w:widowControl w:val="0"/>
        <w:keepNext w:val="0"/>
        <w:keepLines w:val="0"/>
        <w:shd w:val="clear" w:color="auto" w:fill="auto"/>
        <w:bidi w:val="0"/>
        <w:jc w:val="center"/>
        <w:spacing w:before="0" w:after="0" w:line="302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РОДИТЕЛЬСКИЙ КОНТРОЛЬ</w:t>
        <w:br/>
        <w:t>ЗА ОРГАНИЗАЦИЕЙ ГОРЯЧЕГО ПИТАНИЯ ДЕТЕЙ</w:t>
        <w:br/>
        <w:t>В ОБЩЕОБРАЗОВАТЕЛЬНЫХ ОРГАНИЗАЦИЯХ</w:t>
      </w:r>
    </w:p>
    <w:p>
      <w:pPr>
        <w:pStyle w:val="Style7"/>
        <w:framePr w:w="9432" w:h="4982" w:hRule="exact" w:wrap="none" w:vAnchor="page" w:hAnchor="page" w:x="1666" w:y="9937"/>
        <w:widowControl w:val="0"/>
        <w:keepNext w:val="0"/>
        <w:keepLines w:val="0"/>
        <w:shd w:val="clear" w:color="auto" w:fill="auto"/>
        <w:bidi w:val="0"/>
        <w:jc w:val="center"/>
        <w:spacing w:before="0" w:after="278" w:line="307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рекомендации</w:t>
        <w:br/>
        <w:t xml:space="preserve">МР 2.4. </w:t>
      </w:r>
      <w:r>
        <w:rPr>
          <w:rStyle w:val="CharStyle9"/>
        </w:rPr>
        <w:t>ШЗО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-20</w:t>
      </w:r>
    </w:p>
    <w:p>
      <w:pPr>
        <w:pStyle w:val="Style3"/>
        <w:framePr w:w="9432" w:h="4982" w:hRule="exact" w:wrap="none" w:vAnchor="page" w:hAnchor="page" w:x="1666" w:y="9937"/>
        <w:widowControl w:val="0"/>
        <w:keepNext w:val="0"/>
        <w:keepLines w:val="0"/>
        <w:shd w:val="clear" w:color="auto" w:fill="auto"/>
        <w:bidi w:val="0"/>
        <w:jc w:val="center"/>
        <w:spacing w:before="0" w:after="309" w:line="260" w:lineRule="exact"/>
        <w:ind w:left="0" w:right="20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I. Общие положения и область применения</w:t>
      </w:r>
      <w:bookmarkEnd w:id="5"/>
    </w:p>
    <w:p>
      <w:pPr>
        <w:pStyle w:val="Style7"/>
        <w:numPr>
          <w:ilvl w:val="0"/>
          <w:numId w:val="13"/>
        </w:numPr>
        <w:framePr w:w="9432" w:h="4982" w:hRule="exact" w:wrap="none" w:vAnchor="page" w:hAnchor="page" w:x="1666" w:y="9937"/>
        <w:tabs>
          <w:tab w:leader="none" w:pos="1234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Настоящие методические рекомендации направлены на:</w:t>
      </w:r>
    </w:p>
    <w:p>
      <w:pPr>
        <w:pStyle w:val="Style7"/>
        <w:framePr w:w="9432" w:h="4982" w:hRule="exact" w:wrap="none" w:vAnchor="page" w:hAnchor="page" w:x="1666" w:y="9937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улучшение организации питания детей в общеобразовательной</w:t>
        <w:br/>
        <w:t>организации и в домашних условиях;</w:t>
      </w:r>
    </w:p>
    <w:p>
      <w:pPr>
        <w:pStyle w:val="Style7"/>
        <w:framePr w:w="9432" w:h="4982" w:hRule="exact" w:wrap="none" w:vAnchor="page" w:hAnchor="page" w:x="1666" w:y="9937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11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мониторинга результатов родительского контроля,</w:t>
        <w:br/>
        <w:t>формирование предложений для принятия решений по улучшению питания в</w:t>
        <w:br/>
        <w:t>образовательных организациях.</w:t>
      </w:r>
    </w:p>
    <w:p>
      <w:pPr>
        <w:pStyle w:val="Style7"/>
        <w:numPr>
          <w:ilvl w:val="0"/>
          <w:numId w:val="13"/>
        </w:numPr>
        <w:framePr w:w="9432" w:h="4982" w:hRule="exact" w:wrap="none" w:vAnchor="page" w:hAnchor="page" w:x="1666" w:y="9937"/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МР предназначены для учредителей общеобразовательных</w:t>
        <w:br/>
        <w:t>организаций, государственных и муниципальных органов управления</w:t>
        <w:br/>
        <w:t>образованием и органов управления общеобразовательной организацией,</w:t>
        <w:br/>
        <w:t>родительских комитетов, общественных организаций, родителей (других</w:t>
        <w:br/>
        <w:t>законных представителей детей).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rap="none" w:vAnchor="page" w:hAnchor="page" w:x="6325" w:y="108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</w:t>
      </w:r>
    </w:p>
    <w:p>
      <w:pPr>
        <w:pStyle w:val="Style3"/>
        <w:numPr>
          <w:ilvl w:val="0"/>
          <w:numId w:val="15"/>
        </w:numPr>
        <w:framePr w:w="9466" w:h="14041" w:hRule="exact" w:wrap="none" w:vAnchor="page" w:hAnchor="page" w:x="1649" w:y="1604"/>
        <w:tabs>
          <w:tab w:leader="none" w:pos="23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19" w:line="260" w:lineRule="exact"/>
        <w:ind w:left="1920" w:right="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Принципы организации здорового питания</w:t>
      </w:r>
      <w:bookmarkEnd w:id="6"/>
    </w:p>
    <w:p>
      <w:pPr>
        <w:pStyle w:val="Style7"/>
        <w:numPr>
          <w:ilvl w:val="0"/>
          <w:numId w:val="17"/>
        </w:numPr>
        <w:framePr w:w="9466" w:h="14041" w:hRule="exact" w:wrap="none" w:vAnchor="page" w:hAnchor="page" w:x="1649" w:y="1604"/>
        <w:tabs>
          <w:tab w:leader="none" w:pos="1206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Федеральным законом от 01.03.2020 № 47-ФЗ «О внесении изменений</w:t>
        <w:br/>
        <w:t>в Федеральный закон «О качестве и безопасности пищевых продуктов» и</w:t>
        <w:br/>
        <w:t>статьей 37 Федерального закона от 29.12.2012 № 273-ФЗ «Об образовании в</w:t>
        <w:br/>
        <w:t>Российской Федерации» в части совершенствования правового регулирования</w:t>
        <w:br/>
        <w:t>вопросов обеспечения качества пищевых продуктов» установлено определение</w:t>
        <w:br/>
        <w:t>«здорового питания», что крайне важно для формирования здоровой нации и</w:t>
        <w:br/>
        <w:t>увеличения продолжительности активного долголетия.</w:t>
      </w:r>
    </w:p>
    <w:p>
      <w:pPr>
        <w:pStyle w:val="Style7"/>
        <w:framePr w:w="9466" w:h="14041" w:hRule="exact" w:wrap="none" w:vAnchor="page" w:hAnchor="page" w:x="1649" w:y="1604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Здоровое питание - питание, ежедневный рацион которого основывается</w:t>
        <w:br/>
        <w:t>на принципах здорового питания, отвечает требованиям безопасности и создает</w:t>
        <w:br/>
        <w:t>условия для физического и интеллектуального развития, жизнедеятельности</w:t>
        <w:br/>
        <w:t>человека и будущих поколений.</w:t>
      </w:r>
    </w:p>
    <w:p>
      <w:pPr>
        <w:pStyle w:val="Style7"/>
        <w:framePr w:w="9466" w:h="14041" w:hRule="exact" w:wrap="none" w:vAnchor="page" w:hAnchor="page" w:x="1649" w:y="1604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Принципами здорового питания являются основные правила и положения,</w:t>
        <w:br/>
        <w:t>способствующие укреплению здоровья человека и будущих поколений,</w:t>
        <w:br/>
        <w:t>снижению риска развития заболеваний и включают в себя:</w:t>
      </w:r>
    </w:p>
    <w:p>
      <w:pPr>
        <w:pStyle w:val="Style7"/>
        <w:numPr>
          <w:ilvl w:val="0"/>
          <w:numId w:val="1"/>
        </w:numPr>
        <w:framePr w:w="9466" w:h="14041" w:hRule="exact" w:wrap="none" w:vAnchor="page" w:hAnchor="page" w:x="1649" w:y="1604"/>
        <w:tabs>
          <w:tab w:leader="none" w:pos="961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обеспечение приоритетности защиты жизни и здоровья потребителей</w:t>
        <w:br/>
        <w:t>пищевых продуктов по отношению к экономическим интересам</w:t>
        <w:br/>
        <w:t>индивидуальных предпринимателей и юридических лиц, осуществляющих</w:t>
        <w:br/>
        <w:t>деятельность, связанную с обращением пищевых продуктов;</w:t>
      </w:r>
    </w:p>
    <w:p>
      <w:pPr>
        <w:pStyle w:val="Style7"/>
        <w:framePr w:w="9466" w:h="14041" w:hRule="exact" w:wrap="none" w:vAnchor="page" w:hAnchor="page" w:x="1649" w:y="1604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0" w:right="0" w:firstLine="1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соответствие энергетической ценности ежедневного рациона</w:t>
        <w:br/>
        <w:t>энергозатратам;</w:t>
      </w:r>
    </w:p>
    <w:p>
      <w:pPr>
        <w:pStyle w:val="Style7"/>
        <w:framePr w:w="9466" w:h="14041" w:hRule="exact" w:wrap="none" w:vAnchor="page" w:hAnchor="page" w:x="1649" w:y="1604"/>
        <w:tabs>
          <w:tab w:leader="none" w:pos="3120" w:val="left"/>
          <w:tab w:leader="none" w:pos="5155" w:val="left"/>
          <w:tab w:leader="none" w:pos="6514" w:val="left"/>
          <w:tab w:leader="none" w:pos="8414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1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соответствие</w:t>
        <w:tab/>
        <w:t>химического</w:t>
        <w:tab/>
        <w:t>состава</w:t>
        <w:tab/>
        <w:t>ежедневного</w:t>
        <w:tab/>
        <w:t>рациона</w:t>
      </w:r>
    </w:p>
    <w:p>
      <w:pPr>
        <w:pStyle w:val="Style7"/>
        <w:framePr w:w="9466" w:h="14041" w:hRule="exact" w:wrap="none" w:vAnchor="page" w:hAnchor="page" w:x="1649" w:y="1604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физиологическим потребностям человека в макронутриентах (белки и</w:t>
        <w:br/>
        <w:t>аминокислоты, жиры и жирные кислоты, углеводы) и микронутриентах</w:t>
        <w:br/>
        <w:t>(витамины, минеральные вещества и микроэлементы, биологически активные</w:t>
        <w:br/>
        <w:t>вещества);</w:t>
      </w:r>
    </w:p>
    <w:p>
      <w:pPr>
        <w:pStyle w:val="Style7"/>
        <w:numPr>
          <w:ilvl w:val="0"/>
          <w:numId w:val="1"/>
        </w:numPr>
        <w:framePr w:w="9466" w:h="14041" w:hRule="exact" w:wrap="none" w:vAnchor="page" w:hAnchor="page" w:x="1649" w:y="1604"/>
        <w:tabs>
          <w:tab w:leader="none" w:pos="961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наличие в составе ежедневного рациона пищевых продуктов со</w:t>
        <w:br/>
        <w:t>сниженным содержанием насыщенных жиров (включая трансизомеры жирных</w:t>
        <w:br/>
        <w:t>кислот), простых сахаров и поваренной соли, а также пищевых продуктов,</w:t>
        <w:br/>
        <w:t>обогащенных витаминами, пищевыми волокнами и биологически активными</w:t>
        <w:br/>
        <w:t>веществами;</w:t>
      </w:r>
    </w:p>
    <w:p>
      <w:pPr>
        <w:pStyle w:val="Style7"/>
        <w:numPr>
          <w:ilvl w:val="0"/>
          <w:numId w:val="1"/>
        </w:numPr>
        <w:framePr w:w="9466" w:h="14041" w:hRule="exact" w:wrap="none" w:vAnchor="page" w:hAnchor="page" w:x="1649" w:y="1604"/>
        <w:tabs>
          <w:tab w:leader="none" w:pos="961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обеспечение максимально разнообразного здорового питания и</w:t>
        <w:br/>
        <w:t>оптимального его режима;</w:t>
      </w:r>
    </w:p>
    <w:p>
      <w:pPr>
        <w:pStyle w:val="Style7"/>
        <w:numPr>
          <w:ilvl w:val="0"/>
          <w:numId w:val="1"/>
        </w:numPr>
        <w:framePr w:w="9466" w:h="14041" w:hRule="exact" w:wrap="none" w:vAnchor="page" w:hAnchor="page" w:x="1649" w:y="1604"/>
        <w:tabs>
          <w:tab w:leader="none" w:pos="961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применение технологической и кулинарной обработки пищевых</w:t>
        <w:br/>
        <w:t>продуктов, обеспечивающих сохранность их исходной пищевой ценности;</w:t>
      </w:r>
    </w:p>
    <w:p>
      <w:pPr>
        <w:pStyle w:val="Style7"/>
        <w:numPr>
          <w:ilvl w:val="0"/>
          <w:numId w:val="1"/>
        </w:numPr>
        <w:framePr w:w="9466" w:h="14041" w:hRule="exact" w:wrap="none" w:vAnchor="page" w:hAnchor="page" w:x="1649" w:y="1604"/>
        <w:tabs>
          <w:tab w:leader="none" w:pos="961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обеспечение соблюдения санитарно-эпидемиологических требований на</w:t>
        <w:br/>
        <w:t>всех этапах обращения пищевых продуктов (готовых блюд);</w:t>
      </w:r>
    </w:p>
    <w:p>
      <w:pPr>
        <w:pStyle w:val="Style7"/>
        <w:numPr>
          <w:ilvl w:val="0"/>
          <w:numId w:val="1"/>
        </w:numPr>
        <w:framePr w:w="9466" w:h="14041" w:hRule="exact" w:wrap="none" w:vAnchor="page" w:hAnchor="page" w:x="1649" w:y="1604"/>
        <w:tabs>
          <w:tab w:leader="none" w:pos="972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исключение использования фальсифицированных пищевых продуктов.</w:t>
      </w:r>
    </w:p>
    <w:p>
      <w:pPr>
        <w:pStyle w:val="Style7"/>
        <w:framePr w:w="9466" w:h="14041" w:hRule="exact" w:wrap="none" w:vAnchor="page" w:hAnchor="page" w:x="1649" w:y="1604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Здоровое питание предусматривает профилактику патологических</w:t>
      </w:r>
    </w:p>
    <w:p>
      <w:pPr>
        <w:pStyle w:val="Style7"/>
        <w:framePr w:w="9466" w:h="14041" w:hRule="exact" w:wrap="none" w:vAnchor="page" w:hAnchor="page" w:x="1649" w:y="1604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пищевых привычек (избыточный по калорийности ужин, чрезмерное</w:t>
        <w:br/>
        <w:t>потребление соли и сахара, легких углеводов, предпочтение продукции с</w:t>
        <w:br/>
        <w:t>высоким содержанием сахара (кондитерские изделия, сладкие выпечка и</w:t>
        <w:br/>
        <w:t>напитки), жира (колбасные изделия и сосиски, бутерброды), продолжительные</w:t>
        <w:br/>
        <w:t>перерывы между основными приемами пищи.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framePr w:wrap="none" w:vAnchor="page" w:hAnchor="page" w:x="6325" w:y="112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</w:t>
      </w:r>
    </w:p>
    <w:p>
      <w:pPr>
        <w:pStyle w:val="Style7"/>
        <w:framePr w:w="9427" w:h="3230" w:hRule="exact" w:wrap="none" w:vAnchor="page" w:hAnchor="page" w:x="1669" w:y="1577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Здоровое питание направлено на снижение рисков формирования</w:t>
        <w:br/>
        <w:t>патологии желудочно-кишечного тракта, эндокринной системы, снижение риска</w:t>
        <w:br/>
        <w:t>развития сердечно-сосудистых заболеваний и избыточной массы тела.</w:t>
      </w:r>
    </w:p>
    <w:p>
      <w:pPr>
        <w:pStyle w:val="Style7"/>
        <w:numPr>
          <w:ilvl w:val="0"/>
          <w:numId w:val="17"/>
        </w:numPr>
        <w:framePr w:w="9427" w:h="3230" w:hRule="exact" w:wrap="none" w:vAnchor="page" w:hAnchor="page" w:x="1669" w:y="1577"/>
        <w:tabs>
          <w:tab w:leader="none" w:pos="1262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Режим питания.</w:t>
      </w:r>
    </w:p>
    <w:p>
      <w:pPr>
        <w:pStyle w:val="Style7"/>
        <w:framePr w:w="9427" w:h="3230" w:hRule="exact" w:wrap="none" w:vAnchor="page" w:hAnchor="page" w:x="1669" w:y="1577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Интервалы между основными приемами пищи (завтрак, обед и ужин)</w:t>
        <w:br/>
        <w:t xml:space="preserve">должны составлять не менее </w:t>
      </w:r>
      <w:r>
        <w:rPr>
          <w:rStyle w:val="CharStyle24"/>
        </w:rPr>
        <w:t>3,5-4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часов; между основными и промежуточными</w:t>
        <w:br/>
        <w:t>приемами пищи (второй завтрак, полдник, второй ужин) - не менее 1,5 часов.</w:t>
      </w:r>
    </w:p>
    <w:p>
      <w:pPr>
        <w:pStyle w:val="Style7"/>
        <w:framePr w:w="9427" w:h="3230" w:hRule="exact" w:wrap="none" w:vAnchor="page" w:hAnchor="page" w:x="1669" w:y="1577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Рекомендуемое количество приемов пищи в образовательной организации</w:t>
        <w:br/>
        <w:t>определяется режимом функционирования образовательной организации</w:t>
        <w:br/>
        <w:t>(таблица).</w:t>
      </w:r>
    </w:p>
    <w:p>
      <w:pPr>
        <w:pStyle w:val="Style3"/>
        <w:framePr w:w="9427" w:h="979" w:hRule="exact" w:wrap="none" w:vAnchor="page" w:hAnchor="page" w:x="1669" w:y="4940"/>
        <w:widowControl w:val="0"/>
        <w:keepNext w:val="0"/>
        <w:keepLines w:val="0"/>
        <w:shd w:val="clear" w:color="auto" w:fill="auto"/>
        <w:bidi w:val="0"/>
        <w:jc w:val="right"/>
        <w:spacing w:before="0" w:after="0" w:line="307" w:lineRule="exact"/>
        <w:ind w:left="0" w:right="0" w:firstLine="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Таблица</w:t>
      </w:r>
      <w:bookmarkEnd w:id="7"/>
    </w:p>
    <w:p>
      <w:pPr>
        <w:pStyle w:val="Style5"/>
        <w:framePr w:w="9427" w:h="979" w:hRule="exact" w:wrap="none" w:vAnchor="page" w:hAnchor="page" w:x="1669" w:y="4940"/>
        <w:widowControl w:val="0"/>
        <w:keepNext w:val="0"/>
        <w:keepLines w:val="0"/>
        <w:shd w:val="clear" w:color="auto" w:fill="auto"/>
        <w:bidi w:val="0"/>
        <w:jc w:val="center"/>
        <w:spacing w:before="0" w:after="0" w:line="30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Рекомендуемое количество приемов пищи в образовательной организации</w:t>
        <w:br/>
        <w:t>в зависимости от режима функционирования</w:t>
      </w:r>
    </w:p>
    <w:tbl>
      <w:tblPr>
        <w:tblOverlap w:val="never"/>
        <w:tblLayout w:type="fixed"/>
        <w:jc w:val="left"/>
      </w:tblPr>
      <w:tblGrid>
        <w:gridCol w:w="2520"/>
        <w:gridCol w:w="2362"/>
        <w:gridCol w:w="4541"/>
      </w:tblGrid>
      <w:tr>
        <w:trPr>
          <w:trHeight w:val="10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22" w:h="5381" w:wrap="none" w:vAnchor="page" w:hAnchor="page" w:x="1669" w:y="604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Вид организации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22" w:h="5381" w:wrap="none" w:vAnchor="page" w:hAnchor="page" w:x="1669" w:y="604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4" w:lineRule="exact"/>
              <w:ind w:left="0" w:right="0" w:firstLine="0"/>
            </w:pPr>
            <w:r>
              <w:rPr>
                <w:rStyle w:val="CharStyle25"/>
              </w:rPr>
              <w:t>Продолжительность,</w:t>
              <w:br/>
              <w:t>либо время</w:t>
              <w:br/>
              <w:t>нахождения ребенка</w:t>
              <w:br/>
              <w:t>в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9422" w:h="5381" w:wrap="none" w:vAnchor="page" w:hAnchor="page" w:x="1669" w:y="604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Количество приемов пищи</w:t>
            </w:r>
          </w:p>
        </w:tc>
      </w:tr>
      <w:tr>
        <w:trPr>
          <w:trHeight w:val="133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22" w:h="5381" w:wrap="none" w:vAnchor="page" w:hAnchor="page" w:x="1669" w:y="6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25"/>
              </w:rPr>
              <w:t>Общеобразовательные</w:t>
            </w:r>
          </w:p>
          <w:p>
            <w:pPr>
              <w:pStyle w:val="Style7"/>
              <w:framePr w:w="9422" w:h="5381" w:wrap="none" w:vAnchor="page" w:hAnchor="page" w:x="1669" w:y="6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25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22" w:h="5381" w:wrap="none" w:vAnchor="page" w:hAnchor="page" w:x="1669" w:y="604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до 6 часов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422" w:h="5381" w:wrap="none" w:vAnchor="page" w:hAnchor="page" w:x="1669" w:y="6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25"/>
              </w:rPr>
              <w:t>один прием пищи - завтрак или обед в</w:t>
              <w:br/>
              <w:t>зависимости от режима обучения (смены),</w:t>
              <w:br/>
              <w:t>либо завтрак для детей, обучающихся в</w:t>
              <w:br/>
              <w:t>первую смену, либо обед для детей,</w:t>
              <w:br/>
              <w:t>обучающихся во вторую смену</w:t>
            </w:r>
          </w:p>
        </w:tc>
      </w:tr>
      <w:tr>
        <w:trPr>
          <w:trHeight w:val="159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422" w:h="5381" w:wrap="none" w:vAnchor="page" w:hAnchor="page" w:x="1669" w:y="604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22" w:h="5381" w:wrap="none" w:vAnchor="page" w:hAnchor="page" w:x="1669" w:y="604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более 6 часов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422" w:h="5381" w:wrap="none" w:vAnchor="page" w:hAnchor="page" w:x="1669" w:y="6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25"/>
              </w:rPr>
              <w:t>не менее двух приемов пищи (приемы</w:t>
              <w:br/>
              <w:t>пищи определяются временем нахождения</w:t>
              <w:br/>
              <w:t>в организации) либо завтрак и обед для</w:t>
              <w:br/>
              <w:t>детей, обучающихся в первую смену, либо</w:t>
              <w:br/>
              <w:t>обед и полдник (для детей, обучающихся</w:t>
              <w:br/>
              <w:t>во вторую смену)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422" w:h="5381" w:wrap="none" w:vAnchor="page" w:hAnchor="page" w:x="1669" w:y="604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22" w:h="5381" w:wrap="none" w:vAnchor="page" w:hAnchor="page" w:x="1669" w:y="604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круглосуточно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422" w:h="5381" w:wrap="none" w:vAnchor="page" w:hAnchor="page" w:x="1669" w:y="6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завтрак, обед, полдник, ужин, второй ужин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22" w:h="5381" w:wrap="none" w:vAnchor="page" w:hAnchor="page" w:x="1669" w:y="6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25"/>
              </w:rPr>
              <w:t>Группы продленного</w:t>
              <w:br/>
              <w:t>дня в</w:t>
            </w:r>
          </w:p>
          <w:p>
            <w:pPr>
              <w:pStyle w:val="Style7"/>
              <w:framePr w:w="9422" w:h="5381" w:wrap="none" w:vAnchor="page" w:hAnchor="page" w:x="1669" w:y="6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25"/>
              </w:rPr>
              <w:t>общеобразовательной</w:t>
            </w:r>
          </w:p>
          <w:p>
            <w:pPr>
              <w:pStyle w:val="Style7"/>
              <w:framePr w:w="9422" w:h="5381" w:wrap="none" w:vAnchor="page" w:hAnchor="page" w:x="1669" w:y="6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25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22" w:h="5381" w:wrap="none" w:vAnchor="page" w:hAnchor="page" w:x="1669" w:y="604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до 15.00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422" w:h="5381" w:wrap="none" w:vAnchor="page" w:hAnchor="page" w:x="1669" w:y="6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завтрак, обед</w:t>
            </w:r>
          </w:p>
        </w:tc>
      </w:tr>
      <w:tr>
        <w:trPr>
          <w:trHeight w:val="806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bottom"/>
          </w:tcPr>
          <w:p>
            <w:pPr>
              <w:framePr w:w="9422" w:h="5381" w:wrap="none" w:vAnchor="page" w:hAnchor="page" w:x="1669" w:y="604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422" w:h="5381" w:wrap="none" w:vAnchor="page" w:hAnchor="page" w:x="1669" w:y="604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до 18.00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422" w:h="5381" w:wrap="none" w:vAnchor="page" w:hAnchor="page" w:x="1669" w:y="6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завтрак, обед, полдник</w:t>
            </w:r>
          </w:p>
        </w:tc>
      </w:tr>
    </w:tbl>
    <w:p>
      <w:pPr>
        <w:pStyle w:val="Style7"/>
        <w:framePr w:w="9427" w:h="4077" w:hRule="exact" w:wrap="none" w:vAnchor="page" w:hAnchor="page" w:x="1669" w:y="11569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приема пищи в расписании занятий предусматривается достаточное</w:t>
        <w:br/>
        <w:t>время - не менее 20 минут.</w:t>
      </w:r>
    </w:p>
    <w:p>
      <w:pPr>
        <w:pStyle w:val="Style7"/>
        <w:framePr w:w="9427" w:h="4077" w:hRule="exact" w:wrap="none" w:vAnchor="page" w:hAnchor="page" w:x="1669" w:y="11569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случае, если для организации питания предусматривается использование</w:t>
        <w:br/>
        <w:t>столовой, находящейся за пределами общеобразовательной организации,</w:t>
        <w:br/>
        <w:t>продолжительность перемен рекомендуется увеличивать на период времени</w:t>
        <w:br/>
        <w:t>нахождения ребенка в пути.</w:t>
      </w:r>
    </w:p>
    <w:p>
      <w:pPr>
        <w:pStyle w:val="Style7"/>
        <w:numPr>
          <w:ilvl w:val="0"/>
          <w:numId w:val="17"/>
        </w:numPr>
        <w:framePr w:w="9427" w:h="4077" w:hRule="exact" w:wrap="none" w:vAnchor="page" w:hAnchor="page" w:x="1669" w:y="11569"/>
        <w:tabs>
          <w:tab w:leader="none" w:pos="1262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Формирование у детей культуры правильного питания.</w:t>
      </w:r>
    </w:p>
    <w:p>
      <w:pPr>
        <w:pStyle w:val="Style7"/>
        <w:framePr w:w="9427" w:h="4077" w:hRule="exact" w:wrap="none" w:vAnchor="page" w:hAnchor="page" w:x="1669" w:y="11569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образовательной организации создаются благоприятные условия для</w:t>
        <w:br/>
        <w:t>приема пищи, включая интерьер обеденного зала, сервировку столов,</w:t>
        <w:br/>
        <w:t>микроклимат, освещенность.</w:t>
      </w:r>
    </w:p>
    <w:p>
      <w:pPr>
        <w:pStyle w:val="Style7"/>
        <w:framePr w:w="9427" w:h="4077" w:hRule="exact" w:wrap="none" w:vAnchor="page" w:hAnchor="page" w:x="1669" w:y="11569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приеме пищи дети не должны спешить. При быстрой еде пища плохо</w:t>
        <w:br/>
        <w:t>измельчается, недостаточно обрабатывается слюной, что ведет к повышенной</w:t>
        <w:br/>
        <w:t>нагрузке на слизистую желудка. В результате ухудшается перевариваемость и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framePr w:wrap="none" w:vAnchor="page" w:hAnchor="page" w:x="6317" w:y="113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6</w:t>
      </w:r>
    </w:p>
    <w:p>
      <w:pPr>
        <w:pStyle w:val="Style7"/>
        <w:framePr w:w="9432" w:h="14038" w:hRule="exact" w:wrap="none" w:vAnchor="page" w:hAnchor="page" w:x="1666" w:y="1610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усвояемость пищи. Торопливая еда формирует у детей патологический</w:t>
        <w:br/>
        <w:t>стереотип поведения.</w:t>
      </w:r>
    </w:p>
    <w:p>
      <w:pPr>
        <w:pStyle w:val="Style7"/>
        <w:numPr>
          <w:ilvl w:val="0"/>
          <w:numId w:val="17"/>
        </w:numPr>
        <w:framePr w:w="9432" w:h="14038" w:hRule="exact" w:wrap="none" w:vAnchor="page" w:hAnchor="page" w:x="1666" w:y="1610"/>
        <w:tabs>
          <w:tab w:leader="none" w:pos="1260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Энергетическая ценность рациона питания должна удовлетворять</w:t>
        <w:br/>
        <w:t>энергозатраты ребенка, биологическая ценность - физиологической</w:t>
        <w:br/>
        <w:t>потребности.</w:t>
      </w:r>
    </w:p>
    <w:p>
      <w:pPr>
        <w:pStyle w:val="Style7"/>
        <w:numPr>
          <w:ilvl w:val="0"/>
          <w:numId w:val="17"/>
        </w:numPr>
        <w:framePr w:w="9432" w:h="14038" w:hRule="exact" w:wrap="none" w:vAnchor="page" w:hAnchor="page" w:x="1666" w:y="1610"/>
        <w:tabs>
          <w:tab w:leader="none" w:pos="1260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меню предусматривается рациональное распределение суточной</w:t>
        <w:br/>
        <w:t>калорийности по приемам пищи:</w:t>
      </w:r>
    </w:p>
    <w:p>
      <w:pPr>
        <w:pStyle w:val="Style7"/>
        <w:numPr>
          <w:ilvl w:val="0"/>
          <w:numId w:val="1"/>
        </w:numPr>
        <w:framePr w:w="9432" w:h="14038" w:hRule="exact" w:wrap="none" w:vAnchor="page" w:hAnchor="page" w:x="1666" w:y="1610"/>
        <w:tabs>
          <w:tab w:leader="none" w:pos="986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завтрак приходится 20 - 25% калорийности суточного рациона;</w:t>
      </w:r>
    </w:p>
    <w:p>
      <w:pPr>
        <w:pStyle w:val="Style7"/>
        <w:numPr>
          <w:ilvl w:val="0"/>
          <w:numId w:val="1"/>
        </w:numPr>
        <w:framePr w:w="9432" w:h="14038" w:hRule="exact" w:wrap="none" w:vAnchor="page" w:hAnchor="page" w:x="1666" w:y="1610"/>
        <w:tabs>
          <w:tab w:leader="none" w:pos="986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второй завтрак (если он есть) - 5 - 10%;</w:t>
      </w:r>
    </w:p>
    <w:p>
      <w:pPr>
        <w:pStyle w:val="Style7"/>
        <w:numPr>
          <w:ilvl w:val="0"/>
          <w:numId w:val="1"/>
        </w:numPr>
        <w:framePr w:w="9432" w:h="14038" w:hRule="exact" w:wrap="none" w:vAnchor="page" w:hAnchor="page" w:x="1666" w:y="1610"/>
        <w:tabs>
          <w:tab w:leader="none" w:pos="986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обед - 30 - 35%;</w:t>
      </w:r>
    </w:p>
    <w:p>
      <w:pPr>
        <w:pStyle w:val="Style7"/>
        <w:numPr>
          <w:ilvl w:val="0"/>
          <w:numId w:val="1"/>
        </w:numPr>
        <w:framePr w:w="9432" w:h="14038" w:hRule="exact" w:wrap="none" w:vAnchor="page" w:hAnchor="page" w:x="1666" w:y="1610"/>
        <w:tabs>
          <w:tab w:leader="none" w:pos="986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полдник - 10 - 15%;</w:t>
      </w:r>
    </w:p>
    <w:p>
      <w:pPr>
        <w:pStyle w:val="Style7"/>
        <w:numPr>
          <w:ilvl w:val="0"/>
          <w:numId w:val="1"/>
        </w:numPr>
        <w:framePr w:w="9432" w:h="14038" w:hRule="exact" w:wrap="none" w:vAnchor="page" w:hAnchor="page" w:x="1666" w:y="1610"/>
        <w:tabs>
          <w:tab w:leader="none" w:pos="986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ужин - 25 - 30%;</w:t>
      </w:r>
    </w:p>
    <w:p>
      <w:pPr>
        <w:pStyle w:val="Style7"/>
        <w:numPr>
          <w:ilvl w:val="0"/>
          <w:numId w:val="1"/>
        </w:numPr>
        <w:framePr w:w="9432" w:h="14038" w:hRule="exact" w:wrap="none" w:vAnchor="page" w:hAnchor="page" w:x="1666" w:y="1610"/>
        <w:tabs>
          <w:tab w:leader="none" w:pos="986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второй ужин - 5%.</w:t>
      </w:r>
    </w:p>
    <w:p>
      <w:pPr>
        <w:pStyle w:val="Style7"/>
        <w:numPr>
          <w:ilvl w:val="0"/>
          <w:numId w:val="17"/>
        </w:numPr>
        <w:framePr w:w="9432" w:h="14038" w:hRule="exact" w:wrap="none" w:vAnchor="page" w:hAnchor="page" w:x="1666" w:y="1610"/>
        <w:tabs>
          <w:tab w:leader="none" w:pos="1260" w:val="left"/>
        </w:tabs>
        <w:widowControl w:val="0"/>
        <w:keepNext w:val="0"/>
        <w:keepLines w:val="0"/>
        <w:shd w:val="clear" w:color="auto" w:fill="auto"/>
        <w:bidi w:val="0"/>
        <w:spacing w:before="0" w:after="248" w:line="31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Питание должно быть сбалансированным и разнообразным. Одни и те</w:t>
        <w:br/>
        <w:t>же блюда не должны повторяться в течение дня и двух смежных дней.</w:t>
      </w:r>
    </w:p>
    <w:p>
      <w:pPr>
        <w:pStyle w:val="Style3"/>
        <w:numPr>
          <w:ilvl w:val="0"/>
          <w:numId w:val="15"/>
        </w:numPr>
        <w:framePr w:w="9432" w:h="14038" w:hRule="exact" w:wrap="none" w:vAnchor="page" w:hAnchor="page" w:x="1666" w:y="1610"/>
        <w:tabs>
          <w:tab w:leader="none" w:pos="2537" w:val="left"/>
          <w:tab w:leader="none" w:pos="253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307" w:lineRule="exact"/>
        <w:ind w:left="0" w:right="1460" w:firstLine="202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Родительский контроль за организацией</w:t>
        <w:br/>
        <w:t>-</w:t>
        <w:tab/>
        <w:t>питания детей в общеобразовательных организациях</w:t>
      </w:r>
      <w:bookmarkEnd w:id="8"/>
    </w:p>
    <w:p>
      <w:pPr>
        <w:pStyle w:val="Style7"/>
        <w:numPr>
          <w:ilvl w:val="0"/>
          <w:numId w:val="19"/>
        </w:numPr>
        <w:framePr w:w="9432" w:h="14038" w:hRule="exact" w:wrap="none" w:vAnchor="page" w:hAnchor="page" w:x="1666" w:y="1610"/>
        <w:tabs>
          <w:tab w:leader="none" w:pos="1260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Решение вопросов качественного и здорового питания обучающихся,</w:t>
        <w:br/>
        <w:t>пропаганды основ здорового питания общеобразовательной организацией</w:t>
        <w:br/>
        <w:t>должно осуществляться при взаимодействии с общешкольным родительским</w:t>
        <w:br/>
        <w:t>комитетом, общественными организациями.</w:t>
      </w:r>
    </w:p>
    <w:p>
      <w:pPr>
        <w:pStyle w:val="Style7"/>
        <w:numPr>
          <w:ilvl w:val="0"/>
          <w:numId w:val="19"/>
        </w:numPr>
        <w:framePr w:w="9432" w:h="14038" w:hRule="exact" w:wrap="none" w:vAnchor="page" w:hAnchor="page" w:x="1666" w:y="1610"/>
        <w:tabs>
          <w:tab w:leader="none" w:pos="1265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Порядок проведения мероприятий по родительскому контролю за</w:t>
        <w:br/>
        <w:t>организацией питания обучающихся, в том числе регламентирующего порядок</w:t>
        <w:br/>
        <w:t>доступа законных представителей обучающихся в помещения для приема пищи,</w:t>
        <w:br/>
        <w:t>рекомендуется регламентировать локальным нормативным актом</w:t>
        <w:br/>
        <w:t>общеобразовательной организации.</w:t>
      </w:r>
    </w:p>
    <w:p>
      <w:pPr>
        <w:pStyle w:val="Style7"/>
        <w:numPr>
          <w:ilvl w:val="0"/>
          <w:numId w:val="19"/>
        </w:numPr>
        <w:framePr w:w="9432" w:h="14038" w:hRule="exact" w:wrap="none" w:vAnchor="page" w:hAnchor="page" w:x="1666" w:y="1610"/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проведении мероприятий родительского контроля за</w:t>
        <w:br/>
        <w:t>организацией питания детей в организованных детских коллективах могут быть</w:t>
        <w:br/>
        <w:t>оценены:</w:t>
      </w:r>
    </w:p>
    <w:p>
      <w:pPr>
        <w:pStyle w:val="Style7"/>
        <w:numPr>
          <w:ilvl w:val="0"/>
          <w:numId w:val="1"/>
        </w:numPr>
        <w:framePr w:w="9432" w:h="14038" w:hRule="exact" w:wrap="none" w:vAnchor="page" w:hAnchor="page" w:x="1666" w:y="1610"/>
        <w:tabs>
          <w:tab w:leader="none" w:pos="986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соответствие реализуемых блюд утвержденному меню;</w:t>
      </w:r>
    </w:p>
    <w:p>
      <w:pPr>
        <w:pStyle w:val="Style7"/>
        <w:numPr>
          <w:ilvl w:val="0"/>
          <w:numId w:val="1"/>
        </w:numPr>
        <w:framePr w:w="9432" w:h="14038" w:hRule="exact" w:wrap="none" w:vAnchor="page" w:hAnchor="page" w:x="1666" w:y="1610"/>
        <w:tabs>
          <w:tab w:leader="none" w:pos="948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санитарно-техническое содержание обеденного зала (помещения для</w:t>
        <w:br/>
        <w:t>приема пищи), состояние обеденной мебели, столовой посуды, наличие</w:t>
        <w:br/>
        <w:t>салфеток и т.п.;</w:t>
      </w:r>
    </w:p>
    <w:p>
      <w:pPr>
        <w:pStyle w:val="Style7"/>
        <w:numPr>
          <w:ilvl w:val="0"/>
          <w:numId w:val="1"/>
        </w:numPr>
        <w:framePr w:w="9432" w:h="14038" w:hRule="exact" w:wrap="none" w:vAnchor="page" w:hAnchor="page" w:x="1666" w:y="1610"/>
        <w:tabs>
          <w:tab w:leader="none" w:pos="986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условия соблюдения правил личной гигиены обучающимися;</w:t>
      </w:r>
    </w:p>
    <w:p>
      <w:pPr>
        <w:pStyle w:val="Style7"/>
        <w:framePr w:w="9432" w:h="14038" w:hRule="exact" w:wrap="none" w:vAnchor="page" w:hAnchor="page" w:x="1666" w:y="1610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0" w:right="0" w:firstLine="11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наличие и состояние санитарной одежды у сотрудников,</w:t>
        <w:br/>
        <w:t>осуществляющих раздачу готовых блюд;</w:t>
      </w:r>
    </w:p>
    <w:p>
      <w:pPr>
        <w:pStyle w:val="Style7"/>
        <w:numPr>
          <w:ilvl w:val="0"/>
          <w:numId w:val="1"/>
        </w:numPr>
        <w:framePr w:w="9432" w:h="14038" w:hRule="exact" w:wrap="none" w:vAnchor="page" w:hAnchor="page" w:x="1666" w:y="1610"/>
        <w:tabs>
          <w:tab w:leader="none" w:pos="986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объем и вид пищевых отходов после приема пищи;</w:t>
      </w:r>
    </w:p>
    <w:p>
      <w:pPr>
        <w:pStyle w:val="Style7"/>
        <w:numPr>
          <w:ilvl w:val="0"/>
          <w:numId w:val="1"/>
        </w:numPr>
        <w:framePr w:w="9432" w:h="14038" w:hRule="exact" w:wrap="none" w:vAnchor="page" w:hAnchor="page" w:x="1666" w:y="1610"/>
        <w:tabs>
          <w:tab w:leader="none" w:pos="943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наличие лабораторно-инструментальных исследований качества и</w:t>
        <w:br/>
        <w:t>безопасности поступающей пищевой продукции и готовых блюд;</w:t>
      </w:r>
    </w:p>
    <w:p>
      <w:pPr>
        <w:pStyle w:val="Style7"/>
        <w:numPr>
          <w:ilvl w:val="0"/>
          <w:numId w:val="1"/>
        </w:numPr>
        <w:framePr w:w="9432" w:h="14038" w:hRule="exact" w:wrap="none" w:vAnchor="page" w:hAnchor="page" w:x="1666" w:y="1610"/>
        <w:tabs>
          <w:tab w:leader="none" w:pos="948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вкусовые предпочтения детей, удовлетворенность ассортиментом и</w:t>
        <w:br/>
        <w:t>качеством потребляемых блюд по результатам выборочного опроса детей с</w:t>
        <w:br/>
        <w:t>согласия их родителей или иных законных представителей;</w:t>
      </w:r>
    </w:p>
    <w:p>
      <w:pPr>
        <w:pStyle w:val="Style7"/>
        <w:numPr>
          <w:ilvl w:val="0"/>
          <w:numId w:val="1"/>
        </w:numPr>
        <w:framePr w:w="9432" w:h="14038" w:hRule="exact" w:wrap="none" w:vAnchor="page" w:hAnchor="page" w:x="1666" w:y="1610"/>
        <w:tabs>
          <w:tab w:leader="none" w:pos="986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информирование родителей и детей о здоровом питании.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framePr w:wrap="none" w:vAnchor="page" w:hAnchor="page" w:x="6351" w:y="106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7</w:t>
      </w:r>
    </w:p>
    <w:p>
      <w:pPr>
        <w:pStyle w:val="Style7"/>
        <w:numPr>
          <w:ilvl w:val="0"/>
          <w:numId w:val="19"/>
        </w:numPr>
        <w:framePr w:w="9499" w:h="13714" w:hRule="exact" w:wrap="none" w:vAnchor="page" w:hAnchor="page" w:x="1633" w:y="1557"/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 родительского контроля может осуществляться в форме</w:t>
        <w:br/>
        <w:t>анкетирования родителей и детей (приложение 1 к настоящим МР) и участии в</w:t>
        <w:br/>
        <w:t>работе общешкольной комиссии (приложение 2 к настоящим МР).</w:t>
      </w:r>
    </w:p>
    <w:p>
      <w:pPr>
        <w:pStyle w:val="Style7"/>
        <w:framePr w:w="9499" w:h="13714" w:hRule="exact" w:wrap="none" w:vAnchor="page" w:hAnchor="page" w:x="1633" w:y="1557"/>
        <w:widowControl w:val="0"/>
        <w:keepNext w:val="0"/>
        <w:keepLines w:val="0"/>
        <w:shd w:val="clear" w:color="auto" w:fill="auto"/>
        <w:bidi w:val="0"/>
        <w:spacing w:before="0" w:after="282" w:line="312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Итоги проверок обсуждаются на общеродительских собраниях и могут</w:t>
        <w:br/>
        <w:t>явиться основанием для обращений в адрес администрации образовательной</w:t>
        <w:br/>
        <w:t>организации, ее учредителя и (или) оператора питания, органов контроля</w:t>
        <w:br/>
        <w:t>(надзора).</w:t>
      </w:r>
    </w:p>
    <w:p>
      <w:pPr>
        <w:pStyle w:val="Style3"/>
        <w:numPr>
          <w:ilvl w:val="0"/>
          <w:numId w:val="15"/>
        </w:numPr>
        <w:framePr w:w="9499" w:h="13714" w:hRule="exact" w:wrap="none" w:vAnchor="page" w:hAnchor="page" w:x="1633" w:y="1557"/>
        <w:tabs>
          <w:tab w:leader="none" w:pos="11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9" w:line="260" w:lineRule="exact"/>
        <w:ind w:left="620" w:right="0" w:firstLine="0"/>
      </w:pPr>
      <w:bookmarkStart w:id="9" w:name="bookmark9"/>
      <w:r>
        <w:rPr>
          <w:lang w:val="ru-RU" w:eastAsia="ru-RU" w:bidi="ru-RU"/>
          <w:w w:val="100"/>
          <w:spacing w:val="0"/>
          <w:color w:val="000000"/>
          <w:position w:val="0"/>
        </w:rPr>
        <w:t>Рекомендации родителям по организации питания детей в семье</w:t>
      </w:r>
      <w:bookmarkEnd w:id="9"/>
    </w:p>
    <w:p>
      <w:pPr>
        <w:pStyle w:val="Style7"/>
        <w:numPr>
          <w:ilvl w:val="0"/>
          <w:numId w:val="21"/>
        </w:numPr>
        <w:framePr w:w="9499" w:h="13714" w:hRule="exact" w:wrap="none" w:vAnchor="page" w:hAnchor="page" w:x="1633" w:y="1557"/>
        <w:tabs>
          <w:tab w:leader="none" w:pos="1299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Роль и значение питания.</w:t>
      </w:r>
    </w:p>
    <w:p>
      <w:pPr>
        <w:pStyle w:val="Style7"/>
        <w:framePr w:w="9499" w:h="13714" w:hRule="exact" w:wrap="none" w:vAnchor="page" w:hAnchor="page" w:x="1633" w:y="1557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Рациональное питание обеспечивает хорошее физическое и нервно-</w:t>
        <w:br/>
        <w:t>психическое развитие детей, повышает сопротивляемость по отношению к</w:t>
        <w:br/>
        <w:t>инфекционным заболеваниям, улучшает работоспособность и выносливость.</w:t>
      </w:r>
    </w:p>
    <w:p>
      <w:pPr>
        <w:pStyle w:val="Style7"/>
        <w:framePr w:w="9499" w:h="13714" w:hRule="exact" w:wrap="none" w:vAnchor="page" w:hAnchor="page" w:x="1633" w:y="1557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Питание должно покрывать не только затраты, происходящие в процессе</w:t>
        <w:br/>
        <w:t>жизни, но и обеспечить правильный рост и развитие ребенка.</w:t>
      </w:r>
    </w:p>
    <w:p>
      <w:pPr>
        <w:pStyle w:val="Style7"/>
        <w:framePr w:w="9499" w:h="13714" w:hRule="exact" w:wrap="none" w:vAnchor="page" w:hAnchor="page" w:x="1633" w:y="1557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Всякие нарушения в питании как количественные, так и, особенно,</w:t>
        <w:br/>
        <w:t>качественные отрицательно влияют на здоровье детей. Особенно вредны для</w:t>
        <w:br/>
        <w:t>детского организма нарушения в питании в период наиболее интенсивного роста</w:t>
        <w:br/>
        <w:t>ребенка.</w:t>
      </w:r>
    </w:p>
    <w:p>
      <w:pPr>
        <w:pStyle w:val="Style7"/>
        <w:framePr w:w="9499" w:h="13714" w:hRule="exact" w:wrap="none" w:vAnchor="page" w:hAnchor="page" w:x="1633" w:y="1557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Питание ребенка необходимо построить с учетом того, чтобы он получал с</w:t>
        <w:br/>
        <w:t>пищей все вещества, которые входят в состав его тканей и органов (белки, жиры,</w:t>
        <w:br/>
        <w:t>углеводы, минеральные соли, витамины и воду). Особенно большое значение</w:t>
        <w:br/>
        <w:t>имеет белок.</w:t>
      </w:r>
    </w:p>
    <w:p>
      <w:pPr>
        <w:pStyle w:val="Style7"/>
        <w:framePr w:w="9499" w:h="13714" w:hRule="exact" w:wrap="none" w:vAnchor="page" w:hAnchor="page" w:x="1633" w:y="1557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Белок является пластическим материалом, входит в состав всех органов и</w:t>
        <w:br/>
        <w:t>тканей, поддерживает нормальное состояние иммунитета, играет исключительно</w:t>
        <w:br/>
        <w:t>важную роль в функциональных процессах организма.</w:t>
      </w:r>
    </w:p>
    <w:p>
      <w:pPr>
        <w:pStyle w:val="Style7"/>
        <w:framePr w:w="9499" w:h="13714" w:hRule="exact" w:wrap="none" w:vAnchor="page" w:hAnchor="page" w:x="1633" w:y="1557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Белки содержатся как в животных, так и растительных продуктах (крупе,</w:t>
        <w:br/>
        <w:t>муке, хлебе, картофеле). Наиболее полноценны белки животного</w:t>
        <w:br/>
        <w:t>происхождения, содержащиеся в мясе, рыбе, яйце, твороге, молоке, сыре, так</w:t>
        <w:br/>
        <w:t>как они содержат жизненно необходимые аминокислоты. Недостаток белка в</w:t>
        <w:br/>
        <w:t>питании ведет к задержке роста и развития ребенка, снижается</w:t>
        <w:br/>
        <w:t>сопротивляемость к различным внешним воздействиям.</w:t>
      </w:r>
    </w:p>
    <w:p>
      <w:pPr>
        <w:pStyle w:val="Style7"/>
        <w:framePr w:w="9499" w:h="13714" w:hRule="exact" w:wrap="none" w:vAnchor="page" w:hAnchor="page" w:x="1633" w:y="1557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Жиры также входят в состав органов и тканей человека, они необходимы</w:t>
        <w:br/>
        <w:t>для покрытия энерготрат, участвуют в теплорегуляции, обеспечивают</w:t>
        <w:br/>
        <w:t>нормальное состояние иммунитета. Наличие жира в рационе делает пищу</w:t>
        <w:br/>
        <w:t>вкуснее и дает более длительное чувство насыщения.</w:t>
      </w:r>
    </w:p>
    <w:p>
      <w:pPr>
        <w:pStyle w:val="Style7"/>
        <w:framePr w:w="9499" w:h="13714" w:hRule="exact" w:wrap="none" w:vAnchor="page" w:hAnchor="page" w:x="1633" w:y="1557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Наиболее ценны молочные жиры (масло сливочное, жир молока), которые</w:t>
        <w:br/>
        <w:t>содержат витамины А и Д. В питании детей должно также содержаться и</w:t>
        <w:br/>
        <w:t>растительное масло - источник биологически важных ненасыщенных жирных</w:t>
        <w:br/>
        <w:t>кислот. Жир говяжий, особенно бараний, имеют высокую точку плавления,</w:t>
        <w:br/>
        <w:t>поэтому трудно перевариваются.</w:t>
      </w:r>
    </w:p>
    <w:p>
      <w:pPr>
        <w:pStyle w:val="Style7"/>
        <w:framePr w:w="9499" w:h="13714" w:hRule="exact" w:wrap="none" w:vAnchor="page" w:hAnchor="page" w:x="1633" w:y="1557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Углеводы - главный источник энергии в организме. Они участвуют в</w:t>
        <w:br/>
        <w:t>обмене веществ, способствуют правильному использованию белка и жира.</w:t>
      </w:r>
    </w:p>
    <w:p>
      <w:pPr>
        <w:pStyle w:val="Style27"/>
        <w:framePr w:wrap="none" w:vAnchor="page" w:hAnchor="page" w:x="1623" w:y="15895"/>
        <w:tabs>
          <w:tab w:leader="none" w:pos="432" w:val="left"/>
          <w:tab w:leader="none" w:pos="566" w:val="left"/>
        </w:tabs>
        <w:widowControl w:val="0"/>
        <w:keepNext w:val="0"/>
        <w:keepLines w:val="0"/>
        <w:shd w:val="clear" w:color="auto" w:fill="auto"/>
        <w:bidi w:val="0"/>
        <w:spacing w:before="0" w:after="0" w:line="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'</w:t>
        <w:tab/>
        <w:t>-</w:t>
        <w:tab/>
        <w:t>'.г"'.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framePr w:wrap="none" w:vAnchor="page" w:hAnchor="page" w:x="6310" w:y="107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8</w:t>
      </w:r>
    </w:p>
    <w:p>
      <w:pPr>
        <w:pStyle w:val="Style7"/>
        <w:framePr w:w="9437" w:h="13725" w:hRule="exact" w:wrap="none" w:vAnchor="page" w:hAnchor="page" w:x="1664" w:y="1551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Углеводы содержатся в хлебе, крупах, картофеле, овощах, ягодах, фруктах,</w:t>
        <w:br/>
        <w:t>сахаре, сладостях. Избыток в питании хлеба, мучных и крупяных изделий,</w:t>
        <w:br/>
        <w:t>сладостей приводит к повышенному содержанию в рационе углеводов, что</w:t>
        <w:br/>
        <w:t>нарушает правильное соотношение между белками, жирами и углеводами.</w:t>
      </w:r>
    </w:p>
    <w:p>
      <w:pPr>
        <w:pStyle w:val="Style7"/>
        <w:framePr w:w="9437" w:h="13725" w:hRule="exact" w:wrap="none" w:vAnchor="page" w:hAnchor="page" w:x="1664" w:y="1551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Минеральные вещества принимают участие во всех обменных процессах</w:t>
        <w:br/>
        <w:t>организма (кровотворении, пищеварении и т.д.). Минеральные соли содержатся</w:t>
        <w:br/>
        <w:t>во всех продуктах (мясе, рыбе, молоке, яйце, картофеле, овощах и др.).</w:t>
        <w:br/>
        <w:t>Особенно важно обеспечить растущий организм солями кальция и фосфора,</w:t>
        <w:br/>
        <w:t>которые входят в состав костной ткани. Соли кальция необходимы для работы</w:t>
        <w:br/>
        <w:t>сердца и мускулатуры. Некоторые фосфорные соединения входят в состав</w:t>
        <w:br/>
        <w:t>нервной ткани. Основным полноценным источником кальция является молоко.</w:t>
        <w:br/>
        <w:t>Много кальция в овощах и корнеплодах, но кальций, содержащийся в</w:t>
        <w:br/>
        <w:t>растительных продуктах, хуже усваивается. Фосфор широко распространен в</w:t>
        <w:br/>
        <w:t>природе, содержится в муке, крупах, картофеле, яйце, мясе.</w:t>
      </w:r>
    </w:p>
    <w:p>
      <w:pPr>
        <w:pStyle w:val="Style7"/>
        <w:framePr w:w="9437" w:h="13725" w:hRule="exact" w:wrap="none" w:vAnchor="page" w:hAnchor="page" w:x="1664" w:y="1551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Железо входит в состав гемоглобина, способствует переносу кислорода в</w:t>
        <w:br/>
        <w:t>ткани, оно содержится в говядине, печени, желтке яйца, зелени (шпинат, салат,</w:t>
        <w:br/>
        <w:t>петрушка и др.), помидорах, ягодах, яблоках.</w:t>
      </w:r>
    </w:p>
    <w:p>
      <w:pPr>
        <w:pStyle w:val="Style7"/>
        <w:framePr w:w="9437" w:h="13725" w:hRule="exact" w:wrap="none" w:vAnchor="page" w:hAnchor="page" w:x="1664" w:y="1551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Соли натрия и калия служат регуляторами воды в тканях. Калий</w:t>
        <w:br/>
        <w:t>регулирует выделение ее через почки. Калий содержится в картофеле, капусте,</w:t>
        <w:br/>
        <w:t>моркови, черносливе и др. продуктах.</w:t>
      </w:r>
    </w:p>
    <w:p>
      <w:pPr>
        <w:pStyle w:val="Style7"/>
        <w:framePr w:w="9437" w:h="13725" w:hRule="exact" w:wrap="none" w:vAnchor="page" w:hAnchor="page" w:x="1664" w:y="1551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Некоторые минеральные вещества необходимы организму в очень малых</w:t>
        <w:br/>
        <w:t>количествах (кобальт, медь, йод, марганец, фтор), их называют</w:t>
        <w:br/>
        <w:t>микроэлементами. Они также необходимы для правильной жизнедеятельности</w:t>
        <w:br/>
        <w:t>организма. Медь, кобальт стимулируют кровотворение. Фтор, марганец входят в</w:t>
        <w:br/>
        <w:t>состав костной ткани, в частности, зубов. Магний имеет большое значение для</w:t>
        <w:br/>
        <w:t>мышечной системы, особенно мышцы сердца. Йод регулирует функцию</w:t>
        <w:br/>
        <w:t>щитовидной железы.</w:t>
      </w:r>
    </w:p>
    <w:p>
      <w:pPr>
        <w:pStyle w:val="Style7"/>
        <w:framePr w:w="9437" w:h="13725" w:hRule="exact" w:wrap="none" w:vAnchor="page" w:hAnchor="page" w:x="1664" w:y="1551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Очень большое значение имеет содержание в питании ребенка</w:t>
        <w:br/>
        <w:t>необходимого количества витаминов. Витамины способствуют правильному</w:t>
        <w:br/>
        <w:t>росту и развитию ребенка, участвуют во всех обменных процессах и должны</w:t>
        <w:br/>
        <w:t>входить в рацион в определенных количествах.</w:t>
      </w:r>
    </w:p>
    <w:p>
      <w:pPr>
        <w:pStyle w:val="Style7"/>
        <w:framePr w:w="9437" w:h="13725" w:hRule="exact" w:wrap="none" w:vAnchor="page" w:hAnchor="page" w:x="1664" w:y="1551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Витамин А имеет большое значение для растущего организма. Данный</w:t>
        <w:br/>
        <w:t>витамин повышает сопротивляемость организма к инфекционным заболеваниям,</w:t>
        <w:br/>
        <w:t>необходим для нормальной функции органов зрения, для роста и размножения</w:t>
        <w:br/>
        <w:t>клеток организма. При его отсутствии замедляется рост, нарушается острота</w:t>
        <w:br/>
        <w:t>зрения, повышается заболеваемость особенно верхних дыхательных путей, кожа</w:t>
        <w:br/>
        <w:t>лица и рук теряет эластичность, становится шершавой, легко подвергается</w:t>
        <w:br/>
        <w:t>воспалительным процессам. Витамин А в чистом виде содержится в сливочном</w:t>
        <w:br/>
        <w:t>масле, сливках, молоке, икре, рыбьем жире, сельди, яичном желтке, печени.</w:t>
        <w:br/>
        <w:t>Также витамин А может образовываться в организме из провитамина-каротина,</w:t>
        <w:br/>
        <w:t>который содержится в растительных продуктах (моркови - красной, томате,</w:t>
        <w:br/>
        <w:t>шпинате, щавеле, зеленом луке, салате, шиповнике, хурме, абрикосах и др.).</w:t>
      </w:r>
    </w:p>
    <w:p>
      <w:pPr>
        <w:pStyle w:val="Style7"/>
        <w:framePr w:w="9437" w:h="13725" w:hRule="exact" w:wrap="none" w:vAnchor="page" w:hAnchor="page" w:x="1664" w:y="1551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Витамин Д участвует в минеральном обмене, способствует правильному</w:t>
        <w:br/>
        <w:t>отложению солей кальция и фосфора в костях, тесно связан с иммуно</w:t>
        <w:t>-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framePr w:wrap="none" w:vAnchor="page" w:hAnchor="page" w:x="6341" w:y="106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9</w:t>
      </w:r>
    </w:p>
    <w:p>
      <w:pPr>
        <w:pStyle w:val="Style7"/>
        <w:framePr w:w="9499" w:h="14001" w:hRule="exact" w:wrap="none" w:vAnchor="page" w:hAnchor="page" w:x="1633" w:y="1566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реактивным состоянием организма. Содержится в печени рыб и животных,</w:t>
        <w:br/>
        <w:t>сельди, желтке яйца, сливочном масле, рыбьем жире.</w:t>
      </w:r>
    </w:p>
    <w:p>
      <w:pPr>
        <w:pStyle w:val="Style7"/>
        <w:framePr w:w="9499" w:h="14001" w:hRule="exact" w:wrap="none" w:vAnchor="page" w:hAnchor="page" w:x="1633" w:y="1566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Витамины группы В. Витамин В1 - тиамин принимает участие в белковом</w:t>
        <w:br/>
        <w:t>и углеводном обмене. При недостатке его в питании наблюдаются нарушения со</w:t>
        <w:br/>
        <w:t>стороны нервной системы (повышенная возбудимость, раздражительность,</w:t>
        <w:br/>
        <w:t>быстрая утомляемость). Витамин В1 содержится в хлебе грубого помола</w:t>
        <w:br/>
        <w:t>(ржаном, пшеничном), горохе, фасоли, овсяной и гречневой крупах, в мясе,</w:t>
        <w:br/>
        <w:t>яйце, молоке.</w:t>
      </w:r>
    </w:p>
    <w:p>
      <w:pPr>
        <w:pStyle w:val="Style7"/>
        <w:framePr w:w="9499" w:h="14001" w:hRule="exact" w:wrap="none" w:vAnchor="page" w:hAnchor="page" w:x="1633" w:y="1566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Витамин В2 - рибофлавин связан с белковым и жировым обменом, имеет</w:t>
        <w:br/>
        <w:t>большое значение для нормальной функции нервной системы, желудочно-</w:t>
        <w:br/>
        <w:t>кишечного тракта. При недостатке его в рационе нарушается всасывание</w:t>
        <w:br/>
        <w:t>жировых веществ, возникают кожные заболевания, появляются стоматиты,</w:t>
        <w:br/>
        <w:t>трещины в углах рта, нарушается деятельность центральной нервной системы</w:t>
        <w:br/>
        <w:t>(быстрая утомляемость). Витамин В2 содержится в молоке, яйце, печени, мясе,</w:t>
        <w:br/>
        <w:t>овощах.</w:t>
      </w:r>
    </w:p>
    <w:p>
      <w:pPr>
        <w:pStyle w:val="Style7"/>
        <w:framePr w:w="9499" w:h="14001" w:hRule="exact" w:wrap="none" w:vAnchor="page" w:hAnchor="page" w:x="1633" w:y="1566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Витамин РР - никотиновая кислота участвует в обменных процессах.</w:t>
        <w:br/>
        <w:t>Данный витамин содержится во многих продуктах, поэтому при разнообразном</w:t>
        <w:br/>
        <w:t>ассортименте продуктов рацион содержит достаточное количество витамина РР.</w:t>
        <w:br/>
        <w:t>Основным источником данного витамина являются ржаной и пшеничный хлеб,</w:t>
        <w:br/>
        <w:t>томат, картофель, морковь, капуста. Также витамин РР содержится в мясе, рыбе,</w:t>
        <w:br/>
        <w:t>молоке, яйце.</w:t>
      </w:r>
    </w:p>
    <w:p>
      <w:pPr>
        <w:pStyle w:val="Style7"/>
        <w:framePr w:w="9499" w:h="14001" w:hRule="exact" w:wrap="none" w:vAnchor="page" w:hAnchor="page" w:x="1633" w:y="1566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Витамин С - аскорбиновая кислота предохраняет от заболеваний и</w:t>
        <w:br/>
        <w:t>повышает сопротивляемость детей к инфекционным заболеваниям, участвует во</w:t>
        <w:br/>
        <w:t>всех обменных процессах. При недостатке витамина С повышается</w:t>
        <w:br/>
        <w:t>восприимчивость к различным заболеваниям, падает работоспособность.</w:t>
        <w:br/>
        <w:t>Витамин С широко распространен в природе: содержится в зелени, овощах,</w:t>
        <w:br/>
        <w:t>ягодах, фруктах. Источником этого витамина является картофель, капуста, но</w:t>
        <w:br/>
        <w:t>так как витамин С разрушается кислородом воздуха, особенно при нагревании,</w:t>
        <w:br/>
        <w:t>легко растворяется в воде, то для сохранения витамина С в пище очень большое</w:t>
        <w:br/>
        <w:t>значение имеет кулинарная обработка.</w:t>
      </w:r>
    </w:p>
    <w:p>
      <w:pPr>
        <w:pStyle w:val="Style7"/>
        <w:framePr w:w="9499" w:h="14001" w:hRule="exact" w:wrap="none" w:vAnchor="page" w:hAnchor="page" w:x="1633" w:y="1566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Вода входит в состав всех органов и тканей человеческого тела. Она</w:t>
        <w:br/>
        <w:t>составляет главную массу крови, лимфы, пищеварительных соков. Для</w:t>
        <w:br/>
        <w:t>удовлетворения потребности в воде, в рацион ребенка нужно включать первые</w:t>
        <w:br/>
        <w:t>блюда, напитки (чай, молоко, кисель, компот, суп и т.п.).</w:t>
      </w:r>
    </w:p>
    <w:p>
      <w:pPr>
        <w:pStyle w:val="Style7"/>
        <w:framePr w:w="9499" w:h="14001" w:hRule="exact" w:wrap="none" w:vAnchor="page" w:hAnchor="page" w:x="1633" w:y="1566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правильного использования пищи большое значение имеют ее</w:t>
        <w:br/>
        <w:t>вкусовые качества, разнообразие меню. Для повышения вкусовых качеств пищи</w:t>
        <w:br/>
        <w:t>можно в небольших количествах использовать зелень и др. приправы (петрушку,</w:t>
        <w:br/>
        <w:t>укроп, лук, ревень). Жгучие, острые и пряные приправы раздражают слизистую</w:t>
        <w:br/>
        <w:t>желудочно-кишечного тракта (перец, горчица, хрен и т.п.), что приводит к</w:t>
        <w:br/>
        <w:t>развитию заболеваний. Приправы увеличивают аппетит, что затрудняет</w:t>
        <w:br/>
        <w:t>контроль за пищевым поведением, приводит к избыточному потреблению пищи.</w:t>
      </w:r>
    </w:p>
    <w:p>
      <w:pPr>
        <w:pStyle w:val="Style7"/>
        <w:framePr w:w="9499" w:h="14001" w:hRule="exact" w:wrap="none" w:vAnchor="page" w:hAnchor="page" w:x="1633" w:y="1566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того, чтобы пища хорошо усваивалась, она должна быть</w:t>
        <w:br/>
        <w:t>разнообразной, безопасной, правильно и вкусно приготовленной, - только такую</w:t>
        <w:br/>
        <w:t>пищу ребенок съедает с удовольствием, т.е. с аппетитом. Аппетит зависит и от</w:t>
        <w:br/>
        <w:t>режима питания.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rap="none" w:vAnchor="page" w:hAnchor="page" w:x="6279" w:y="108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10</w:t>
      </w:r>
    </w:p>
    <w:p>
      <w:pPr>
        <w:pStyle w:val="Style7"/>
        <w:framePr w:w="9442" w:h="13061" w:hRule="exact" w:wrap="none" w:vAnchor="page" w:hAnchor="page" w:x="1661" w:y="1551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Режим питания предусматривает определенные часы приема пищи и</w:t>
        <w:br/>
        <w:t>интервалы между ними, количественное и качественное распределение ее в</w:t>
        <w:br/>
        <w:t>течение дня.</w:t>
      </w:r>
    </w:p>
    <w:p>
      <w:pPr>
        <w:pStyle w:val="Style7"/>
        <w:framePr w:w="9442" w:h="13061" w:hRule="exact" w:wrap="none" w:vAnchor="page" w:hAnchor="page" w:x="1661" w:y="1551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Если ребенок приучен есть в определенное время, то к этому времени</w:t>
        <w:br/>
        <w:t>начинается выделение пищеварительных соков, «рефлекс на время». Поэтому</w:t>
        <w:br/>
        <w:t>дети должны получать питание в точно установленные часы. При запаздывании</w:t>
        <w:br/>
        <w:t>с принятием пищи налаженная работа пищеварительных желез расстраивается,</w:t>
        <w:br/>
        <w:t>выделение пищеварительного сока снижается и постепенно развивается</w:t>
        <w:br/>
        <w:t>анорексия (понижение аппетита). Наблюдения ученых показали, что при</w:t>
        <w:br/>
        <w:t>правильно построенном питании пища покидает желудок в среднем через 3,5 -</w:t>
        <w:br/>
        <w:t>4 часа. Следовательно, интервалы между приемами пищи должны</w:t>
        <w:br/>
        <w:t>соответствовать этому времени.</w:t>
      </w:r>
    </w:p>
    <w:p>
      <w:pPr>
        <w:pStyle w:val="Style7"/>
        <w:numPr>
          <w:ilvl w:val="0"/>
          <w:numId w:val="21"/>
        </w:numPr>
        <w:framePr w:w="9442" w:h="13061" w:hRule="exact" w:wrap="none" w:vAnchor="page" w:hAnchor="page" w:x="1661" w:y="1551"/>
        <w:tabs>
          <w:tab w:leader="none" w:pos="1220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Здоровое питание предусматривает первый прием пищи ребенком</w:t>
        <w:br/>
        <w:t>дома - завтрак с учетом времени и объема блюд, предлагаемых на завтрак в</w:t>
        <w:br/>
        <w:t>общеобразовательной организации.</w:t>
      </w:r>
    </w:p>
    <w:p>
      <w:pPr>
        <w:pStyle w:val="Style7"/>
        <w:numPr>
          <w:ilvl w:val="0"/>
          <w:numId w:val="21"/>
        </w:numPr>
        <w:framePr w:w="9442" w:h="13061" w:hRule="exact" w:wrap="none" w:vAnchor="page" w:hAnchor="page" w:x="1661" w:y="1551"/>
        <w:tabs>
          <w:tab w:leader="none" w:pos="1259" w:val="left"/>
          <w:tab w:leader="none" w:pos="8347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приготовлении пищи дома рекомендуется:</w:t>
        <w:tab/>
        <w:t>_ '</w:t>
      </w:r>
    </w:p>
    <w:p>
      <w:pPr>
        <w:pStyle w:val="Style7"/>
        <w:framePr w:w="9442" w:h="13061" w:hRule="exact" w:wrap="none" w:vAnchor="page" w:hAnchor="page" w:x="1661" w:y="1551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Контролировать потребление жира:</w:t>
      </w:r>
    </w:p>
    <w:p>
      <w:pPr>
        <w:pStyle w:val="Style7"/>
        <w:numPr>
          <w:ilvl w:val="0"/>
          <w:numId w:val="1"/>
        </w:numPr>
        <w:framePr w:w="9442" w:h="13061" w:hRule="exact" w:wrap="none" w:vAnchor="page" w:hAnchor="page" w:x="1661" w:y="1551"/>
        <w:tabs>
          <w:tab w:leader="none" w:pos="947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исключать жареные блюда, приготовление во фритюре;</w:t>
      </w:r>
    </w:p>
    <w:p>
      <w:pPr>
        <w:pStyle w:val="Style7"/>
        <w:numPr>
          <w:ilvl w:val="0"/>
          <w:numId w:val="1"/>
        </w:numPr>
        <w:framePr w:w="9442" w:h="13061" w:hRule="exact" w:wrap="none" w:vAnchor="page" w:hAnchor="page" w:x="1661" w:y="1551"/>
        <w:tabs>
          <w:tab w:leader="none" w:pos="947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использовать дополнительный жир при приготовлении;</w:t>
      </w:r>
    </w:p>
    <w:p>
      <w:pPr>
        <w:pStyle w:val="Style7"/>
        <w:numPr>
          <w:ilvl w:val="0"/>
          <w:numId w:val="1"/>
        </w:numPr>
        <w:framePr w:w="9442" w:h="13061" w:hRule="exact" w:wrap="none" w:vAnchor="page" w:hAnchor="page" w:x="1661" w:y="1551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ограничивать употребление колбасных изделий, мясных копченостей,</w:t>
        <w:br/>
        <w:t>особенно с видимым жиром - они содержат большое количество животного</w:t>
        <w:br/>
        <w:t>жира и мало белка;</w:t>
      </w:r>
    </w:p>
    <w:p>
      <w:pPr>
        <w:pStyle w:val="Style7"/>
        <w:numPr>
          <w:ilvl w:val="0"/>
          <w:numId w:val="1"/>
        </w:numPr>
        <w:framePr w:w="9442" w:h="13061" w:hRule="exact" w:wrap="none" w:vAnchor="page" w:hAnchor="page" w:x="1661" w:y="1551"/>
        <w:tabs>
          <w:tab w:leader="none" w:pos="904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использовать в питании нежирные сорта рыбы, снимать шкуру с птицы,</w:t>
        <w:br/>
        <w:t>применять не жирные сорта мяса, молока и молочных продуктов, при этом</w:t>
        <w:br/>
        <w:t>предпочтение отдавать продуктам с более низким содержанием жирности.</w:t>
      </w:r>
    </w:p>
    <w:p>
      <w:pPr>
        <w:pStyle w:val="Style7"/>
        <w:framePr w:w="9442" w:h="13061" w:hRule="exact" w:wrap="none" w:vAnchor="page" w:hAnchor="page" w:x="1661" w:y="1551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Контролировать потребление сахара:</w:t>
      </w:r>
    </w:p>
    <w:p>
      <w:pPr>
        <w:pStyle w:val="Style7"/>
        <w:numPr>
          <w:ilvl w:val="0"/>
          <w:numId w:val="1"/>
        </w:numPr>
        <w:framePr w:w="9442" w:h="13061" w:hRule="exact" w:wrap="none" w:vAnchor="page" w:hAnchor="page" w:x="1661" w:y="1551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основные источники сахара: варенье, шоколад, конфеты, кондитерские</w:t>
        <w:br/>
        <w:t>изделия, сладкие газированные напитки;</w:t>
      </w:r>
    </w:p>
    <w:p>
      <w:pPr>
        <w:pStyle w:val="Style7"/>
        <w:numPr>
          <w:ilvl w:val="0"/>
          <w:numId w:val="1"/>
        </w:numPr>
        <w:framePr w:w="9442" w:h="13061" w:hRule="exact" w:wrap="none" w:vAnchor="page" w:hAnchor="page" w:x="1661" w:y="1551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сладкие блюда, с большим содержанием сахара необходимо принимать</w:t>
        <w:br/>
        <w:t>ограниченно, в связи с вредным влиянием на обмен веществ, риск</w:t>
        <w:br/>
        <w:t>возникновения пищевой аллергии и избыточного веса, а также нарушения</w:t>
        <w:br/>
        <w:t>работы желудочно-кишечного тракта.</w:t>
      </w:r>
    </w:p>
    <w:p>
      <w:pPr>
        <w:pStyle w:val="Style7"/>
        <w:framePr w:w="9442" w:h="13061" w:hRule="exact" w:wrap="none" w:vAnchor="page" w:hAnchor="page" w:x="1661" w:y="1551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Контролировать потребление соли:</w:t>
      </w:r>
    </w:p>
    <w:p>
      <w:pPr>
        <w:pStyle w:val="Style7"/>
        <w:numPr>
          <w:ilvl w:val="0"/>
          <w:numId w:val="1"/>
        </w:numPr>
        <w:framePr w:w="9442" w:h="13061" w:hRule="exact" w:wrap="none" w:vAnchor="page" w:hAnchor="page" w:x="1661" w:y="1551"/>
        <w:tabs>
          <w:tab w:leader="none" w:pos="952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норма потребления соли составляет 3 - 5 г в сутки в готовых блюдах;</w:t>
      </w:r>
    </w:p>
    <w:p>
      <w:pPr>
        <w:pStyle w:val="Style7"/>
        <w:numPr>
          <w:ilvl w:val="0"/>
          <w:numId w:val="1"/>
        </w:numPr>
        <w:framePr w:w="9442" w:h="13061" w:hRule="exact" w:wrap="none" w:vAnchor="page" w:hAnchor="page" w:x="1661" w:y="1551"/>
        <w:tabs>
          <w:tab w:leader="none" w:pos="904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избыточное потребление соли приводит к задержке жидкости в</w:t>
        <w:br/>
        <w:t>организме, повышению артериального давления, отекам;</w:t>
      </w:r>
    </w:p>
    <w:p>
      <w:pPr>
        <w:pStyle w:val="Style7"/>
        <w:numPr>
          <w:ilvl w:val="0"/>
          <w:numId w:val="1"/>
        </w:numPr>
        <w:framePr w:w="9442" w:h="13061" w:hRule="exact" w:wrap="none" w:vAnchor="page" w:hAnchor="page" w:x="1661" w:y="1551"/>
        <w:tabs>
          <w:tab w:leader="none" w:pos="904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основные правила употребления соли: готовьте без соли, солите готовое</w:t>
        <w:br/>
        <w:t>блюдо перед употреблением, используйте соль с пониженным содержанием</w:t>
        <w:br/>
        <w:t>натрия, ограничивайте употребление мясных копченостей.</w:t>
      </w:r>
    </w:p>
    <w:p>
      <w:pPr>
        <w:pStyle w:val="Style7"/>
        <w:framePr w:w="9442" w:h="13061" w:hRule="exact" w:wrap="none" w:vAnchor="page" w:hAnchor="page" w:x="1661" w:y="1551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Выбирать правильные способы кулинарной обработки пищи:</w:t>
      </w:r>
    </w:p>
    <w:p>
      <w:pPr>
        <w:pStyle w:val="Style7"/>
        <w:numPr>
          <w:ilvl w:val="0"/>
          <w:numId w:val="1"/>
        </w:numPr>
        <w:framePr w:w="9442" w:h="13061" w:hRule="exact" w:wrap="none" w:vAnchor="page" w:hAnchor="page" w:x="1661" w:y="1551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предпочтительно: приготовление на пару, отваривание, запекание,</w:t>
        <w:br/>
        <w:t>тушение, припускание.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framePr w:wrap="none" w:vAnchor="page" w:hAnchor="page" w:x="6310" w:y="106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11</w:t>
      </w:r>
    </w:p>
    <w:p>
      <w:pPr>
        <w:pStyle w:val="Style7"/>
        <w:framePr w:w="9475" w:h="13890" w:hRule="exact" w:wrap="none" w:vAnchor="page" w:hAnchor="page" w:x="1645" w:y="1557"/>
        <w:widowControl w:val="0"/>
        <w:keepNext w:val="0"/>
        <w:keepLines w:val="0"/>
        <w:shd w:val="clear" w:color="auto" w:fill="auto"/>
        <w:bidi w:val="0"/>
        <w:jc w:val="right"/>
        <w:spacing w:before="0" w:after="282" w:line="312" w:lineRule="exact"/>
        <w:ind w:left="74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1</w:t>
        <w:br/>
        <w:t xml:space="preserve">к </w:t>
      </w:r>
      <w:r>
        <w:rPr>
          <w:rStyle w:val="CharStyle26"/>
        </w:rPr>
        <w:t>МР 2.4.</w:t>
      </w:r>
      <w:r>
        <w:rPr>
          <w:rStyle w:val="CharStyle31"/>
        </w:rPr>
        <w:t>0/SP-2Q</w:t>
      </w:r>
    </w:p>
    <w:p>
      <w:pPr>
        <w:pStyle w:val="Style3"/>
        <w:framePr w:w="9475" w:h="13890" w:hRule="exact" w:wrap="none" w:vAnchor="page" w:hAnchor="page" w:x="1645" w:y="1557"/>
        <w:widowControl w:val="0"/>
        <w:keepNext w:val="0"/>
        <w:keepLines w:val="0"/>
        <w:shd w:val="clear" w:color="auto" w:fill="auto"/>
        <w:bidi w:val="0"/>
        <w:jc w:val="center"/>
        <w:spacing w:before="0" w:after="250" w:line="260" w:lineRule="exact"/>
        <w:ind w:left="0" w:right="220" w:firstLine="0"/>
      </w:pPr>
      <w:bookmarkStart w:id="10" w:name="bookmark10"/>
      <w:r>
        <w:rPr>
          <w:lang w:val="ru-RU" w:eastAsia="ru-RU" w:bidi="ru-RU"/>
          <w:w w:val="100"/>
          <w:spacing w:val="0"/>
          <w:color w:val="000000"/>
          <w:position w:val="0"/>
        </w:rPr>
        <w:t>Анкета школьника (заполняется вместе с родителями)</w:t>
      </w:r>
      <w:bookmarkEnd w:id="10"/>
    </w:p>
    <w:p>
      <w:pPr>
        <w:pStyle w:val="Style7"/>
        <w:framePr w:w="9475" w:h="13890" w:hRule="exact" w:wrap="none" w:vAnchor="page" w:hAnchor="page" w:x="1645" w:y="1557"/>
        <w:widowControl w:val="0"/>
        <w:keepNext w:val="0"/>
        <w:keepLines w:val="0"/>
        <w:shd w:val="clear" w:color="auto" w:fill="auto"/>
        <w:bidi w:val="0"/>
        <w:jc w:val="left"/>
        <w:spacing w:before="0" w:after="120" w:line="312" w:lineRule="exact"/>
        <w:ind w:left="240" w:right="0" w:firstLine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Пожалуйста, выберите варианты ответов. Если требуется развёрнутый</w:t>
        <w:br/>
        <w:t>ответ или дополнительные пояснения, впишите в специальную строку.</w:t>
      </w:r>
    </w:p>
    <w:p>
      <w:pPr>
        <w:pStyle w:val="Style32"/>
        <w:numPr>
          <w:ilvl w:val="0"/>
          <w:numId w:val="23"/>
        </w:numPr>
        <w:framePr w:w="9475" w:h="13890" w:hRule="exact" w:wrap="none" w:vAnchor="page" w:hAnchor="page" w:x="1645" w:y="1557"/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УДОВЛЕТВОРЯЕТ ЛИ ВАС СИСТЕМА ОРГАНИЗАЦИИ ПИТАНИЯ В ШКОЛЕ?</w:t>
      </w:r>
    </w:p>
    <w:p>
      <w:pPr>
        <w:pStyle w:val="Style32"/>
        <w:framePr w:w="9475" w:h="13890" w:hRule="exact" w:wrap="none" w:vAnchor="page" w:hAnchor="page" w:x="1645" w:y="1557"/>
        <w:widowControl w:val="0"/>
        <w:keepNext w:val="0"/>
        <w:keepLines w:val="0"/>
        <w:shd w:val="clear" w:color="auto" w:fill="auto"/>
        <w:bidi w:val="0"/>
        <w:spacing w:before="0" w:after="0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□ДА</w:t>
      </w:r>
    </w:p>
    <w:p>
      <w:pPr>
        <w:pStyle w:val="Style32"/>
        <w:numPr>
          <w:ilvl w:val="0"/>
          <w:numId w:val="25"/>
        </w:numPr>
        <w:framePr w:w="9475" w:h="13890" w:hRule="exact" w:wrap="none" w:vAnchor="page" w:hAnchor="page" w:x="1645" w:y="1557"/>
        <w:tabs>
          <w:tab w:leader="none" w:pos="111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НЕТ</w:t>
      </w:r>
    </w:p>
    <w:p>
      <w:pPr>
        <w:pStyle w:val="Style32"/>
        <w:numPr>
          <w:ilvl w:val="0"/>
          <w:numId w:val="25"/>
        </w:numPr>
        <w:framePr w:w="9475" w:h="13890" w:hRule="exact" w:wrap="none" w:vAnchor="page" w:hAnchor="page" w:x="1645" w:y="1557"/>
        <w:tabs>
          <w:tab w:leader="none" w:pos="1110" w:val="left"/>
        </w:tabs>
        <w:widowControl w:val="0"/>
        <w:keepNext w:val="0"/>
        <w:keepLines w:val="0"/>
        <w:shd w:val="clear" w:color="auto" w:fill="auto"/>
        <w:bidi w:val="0"/>
        <w:spacing w:before="0" w:after="338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ЗАТРУДНЯЮСЬ ОТВЕТИТЬ</w:t>
      </w:r>
    </w:p>
    <w:p>
      <w:pPr>
        <w:pStyle w:val="Style32"/>
        <w:numPr>
          <w:ilvl w:val="0"/>
          <w:numId w:val="23"/>
        </w:numPr>
        <w:framePr w:w="9475" w:h="13890" w:hRule="exact" w:wrap="none" w:vAnchor="page" w:hAnchor="page" w:x="1645" w:y="1557"/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spacing w:before="0" w:after="112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УДОВЛЕТВОРЯЕТ ЛИ ВАС САНИТАРНОЕ СОСТОЯНИЕ ШКОЛЬНОЙ СТОЛОВОЙ?</w:t>
      </w:r>
    </w:p>
    <w:p>
      <w:pPr>
        <w:pStyle w:val="Style32"/>
        <w:framePr w:w="9475" w:h="13890" w:hRule="exact" w:wrap="none" w:vAnchor="page" w:hAnchor="page" w:x="1645" w:y="1557"/>
        <w:tabs>
          <w:tab w:leader="none" w:pos="8494" w:val="left"/>
          <w:tab w:leader="none" w:pos="8850" w:val="left"/>
        </w:tabs>
        <w:widowControl w:val="0"/>
        <w:keepNext w:val="0"/>
        <w:keepLines w:val="0"/>
        <w:shd w:val="clear" w:color="auto" w:fill="auto"/>
        <w:bidi w:val="0"/>
        <w:spacing w:before="0" w:after="79" w:line="190" w:lineRule="exact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□ДА</w:t>
        <w:tab/>
        <w:t>,</w:t>
        <w:tab/>
        <w:t>;</w:t>
      </w:r>
    </w:p>
    <w:p>
      <w:pPr>
        <w:pStyle w:val="Style32"/>
        <w:framePr w:w="9475" w:h="13890" w:hRule="exact" w:wrap="none" w:vAnchor="page" w:hAnchor="page" w:x="1645" w:y="1557"/>
        <w:tabs>
          <w:tab w:leader="none" w:pos="8850" w:val="left"/>
        </w:tabs>
        <w:widowControl w:val="0"/>
        <w:keepNext w:val="0"/>
        <w:keepLines w:val="0"/>
        <w:shd w:val="clear" w:color="auto" w:fill="auto"/>
        <w:bidi w:val="0"/>
        <w:spacing w:before="0" w:after="84" w:line="190" w:lineRule="exact"/>
        <w:ind w:left="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. - О НЕТ</w:t>
        <w:tab/>
        <w:t>. ' ;</w:t>
      </w:r>
    </w:p>
    <w:p>
      <w:pPr>
        <w:pStyle w:val="Style32"/>
        <w:numPr>
          <w:ilvl w:val="0"/>
          <w:numId w:val="25"/>
        </w:numPr>
        <w:framePr w:w="9475" w:h="13890" w:hRule="exact" w:wrap="none" w:vAnchor="page" w:hAnchor="page" w:x="1645" w:y="1557"/>
        <w:tabs>
          <w:tab w:leader="none" w:pos="1110" w:val="left"/>
        </w:tabs>
        <w:widowControl w:val="0"/>
        <w:keepNext w:val="0"/>
        <w:keepLines w:val="0"/>
        <w:shd w:val="clear" w:color="auto" w:fill="auto"/>
        <w:bidi w:val="0"/>
        <w:spacing w:before="0" w:after="362" w:line="190" w:lineRule="exact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ЗАТРУДНЯЮСЬ ОТВЕТИТЬ</w:t>
      </w:r>
    </w:p>
    <w:p>
      <w:pPr>
        <w:pStyle w:val="Style32"/>
        <w:numPr>
          <w:ilvl w:val="0"/>
          <w:numId w:val="23"/>
        </w:numPr>
        <w:framePr w:w="9475" w:h="13890" w:hRule="exact" w:wrap="none" w:vAnchor="page" w:hAnchor="page" w:x="1645" w:y="1557"/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spacing w:before="0" w:after="98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ПИТАЕТЕСЬ ЛИ ВЫ В ШКОЛЬНОЙ СТОЛОВОЙ?</w:t>
      </w:r>
    </w:p>
    <w:p>
      <w:pPr>
        <w:pStyle w:val="Style32"/>
        <w:framePr w:w="9475" w:h="13890" w:hRule="exact" w:wrap="none" w:vAnchor="page" w:hAnchor="page" w:x="1645" w:y="1557"/>
        <w:widowControl w:val="0"/>
        <w:keepNext w:val="0"/>
        <w:keepLines w:val="0"/>
        <w:shd w:val="clear" w:color="auto" w:fill="auto"/>
        <w:bidi w:val="0"/>
        <w:spacing w:before="0" w:after="93" w:line="190" w:lineRule="exact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□ДА</w:t>
      </w:r>
    </w:p>
    <w:p>
      <w:pPr>
        <w:pStyle w:val="Style32"/>
        <w:numPr>
          <w:ilvl w:val="0"/>
          <w:numId w:val="27"/>
        </w:numPr>
        <w:framePr w:w="9475" w:h="13890" w:hRule="exact" w:wrap="none" w:vAnchor="page" w:hAnchor="page" w:x="1645" w:y="1557"/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spacing w:before="0" w:after="277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 □ НЕТ</w:t>
      </w:r>
    </w:p>
    <w:p>
      <w:pPr>
        <w:pStyle w:val="Style32"/>
        <w:numPr>
          <w:ilvl w:val="0"/>
          <w:numId w:val="29"/>
        </w:numPr>
        <w:framePr w:w="9475" w:h="13890" w:hRule="exact" w:wrap="none" w:vAnchor="page" w:hAnchor="page" w:x="1645" w:y="1557"/>
        <w:tabs>
          <w:tab w:leader="none" w:pos="579" w:val="left"/>
        </w:tabs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ЕСЛИ НЕТ, ТО ПО КАКОЙ ПРИЧИНЕ?</w:t>
      </w:r>
    </w:p>
    <w:p>
      <w:pPr>
        <w:pStyle w:val="Style32"/>
        <w:numPr>
          <w:ilvl w:val="0"/>
          <w:numId w:val="25"/>
        </w:numPr>
        <w:framePr w:w="9475" w:h="13890" w:hRule="exact" w:wrap="none" w:vAnchor="page" w:hAnchor="page" w:x="1645" w:y="1557"/>
        <w:tabs>
          <w:tab w:leader="none" w:pos="1110" w:val="left"/>
        </w:tabs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НРАВИТСЯ</w:t>
      </w:r>
    </w:p>
    <w:p>
      <w:pPr>
        <w:pStyle w:val="Style32"/>
        <w:framePr w:w="9475" w:h="13890" w:hRule="exact" w:wrap="none" w:vAnchor="page" w:hAnchor="page" w:x="1645" w:y="1557"/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^ ПНЕУСПЕВАЕТЕ</w:t>
      </w:r>
    </w:p>
    <w:p>
      <w:pPr>
        <w:pStyle w:val="Style32"/>
        <w:numPr>
          <w:ilvl w:val="0"/>
          <w:numId w:val="25"/>
        </w:numPr>
        <w:framePr w:w="9475" w:h="13890" w:hRule="exact" w:wrap="none" w:vAnchor="page" w:hAnchor="page" w:x="1645" w:y="1557"/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spacing w:before="0" w:after="236" w:line="302" w:lineRule="exact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ПИТАЕТЕСЬ ДОМА</w:t>
      </w:r>
    </w:p>
    <w:p>
      <w:pPr>
        <w:pStyle w:val="Style32"/>
        <w:numPr>
          <w:ilvl w:val="0"/>
          <w:numId w:val="23"/>
        </w:numPr>
        <w:framePr w:w="9475" w:h="13890" w:hRule="exact" w:wrap="none" w:vAnchor="page" w:hAnchor="page" w:x="1645" w:y="1557"/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ШКОЛЕ ВЫ ПОЛУЧАЕТЕ:</w:t>
      </w:r>
    </w:p>
    <w:p>
      <w:pPr>
        <w:pStyle w:val="Style32"/>
        <w:numPr>
          <w:ilvl w:val="0"/>
          <w:numId w:val="25"/>
        </w:numPr>
        <w:framePr w:w="9475" w:h="13890" w:hRule="exact" w:wrap="none" w:vAnchor="page" w:hAnchor="page" w:x="1645" w:y="1557"/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ГОРЯЧИЙ ЗАВТРАК</w:t>
      </w:r>
    </w:p>
    <w:p>
      <w:pPr>
        <w:pStyle w:val="Style32"/>
        <w:numPr>
          <w:ilvl w:val="0"/>
          <w:numId w:val="25"/>
        </w:numPr>
        <w:framePr w:w="9475" w:h="13890" w:hRule="exact" w:wrap="none" w:vAnchor="page" w:hAnchor="page" w:x="1645" w:y="1557"/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ГОРЯЧИЙ ОБЕД (С ПЕРВЫМ БЛЮДОМ)</w:t>
      </w:r>
    </w:p>
    <w:p>
      <w:pPr>
        <w:pStyle w:val="Style32"/>
        <w:numPr>
          <w:ilvl w:val="0"/>
          <w:numId w:val="25"/>
        </w:numPr>
        <w:framePr w:w="9475" w:h="13890" w:hRule="exact" w:wrap="none" w:vAnchor="page" w:hAnchor="page" w:x="1645" w:y="1557"/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spacing w:before="0" w:after="240" w:line="307" w:lineRule="exact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2-РАЗОВОЕ ГОРЯЧЕЕ ПИТАНИЕ (ЗАВТРАК + ОБЕД)</w:t>
      </w:r>
    </w:p>
    <w:p>
      <w:pPr>
        <w:pStyle w:val="Style32"/>
        <w:numPr>
          <w:ilvl w:val="0"/>
          <w:numId w:val="23"/>
        </w:numPr>
        <w:framePr w:w="9475" w:h="13890" w:hRule="exact" w:wrap="none" w:vAnchor="page" w:hAnchor="page" w:x="1645" w:y="1557"/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НАЕДАЕТЕСЬ ЛИ ВЫ В ШКОЛЕ?</w:t>
      </w:r>
    </w:p>
    <w:p>
      <w:pPr>
        <w:pStyle w:val="Style32"/>
        <w:numPr>
          <w:ilvl w:val="0"/>
          <w:numId w:val="25"/>
        </w:numPr>
        <w:framePr w:w="9475" w:h="13890" w:hRule="exact" w:wrap="none" w:vAnchor="page" w:hAnchor="page" w:x="1645" w:y="1557"/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</w:t>
      </w:r>
    </w:p>
    <w:p>
      <w:pPr>
        <w:pStyle w:val="Style32"/>
        <w:numPr>
          <w:ilvl w:val="0"/>
          <w:numId w:val="1"/>
        </w:numPr>
        <w:framePr w:w="9475" w:h="13890" w:hRule="exact" w:wrap="none" w:vAnchor="page" w:hAnchor="page" w:x="1645" w:y="1557"/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д. □ ИНОГДА</w:t>
      </w:r>
    </w:p>
    <w:p>
      <w:pPr>
        <w:pStyle w:val="Style32"/>
        <w:numPr>
          <w:ilvl w:val="0"/>
          <w:numId w:val="25"/>
        </w:numPr>
        <w:framePr w:w="9475" w:h="13890" w:hRule="exact" w:wrap="none" w:vAnchor="page" w:hAnchor="page" w:x="1645" w:y="1557"/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spacing w:before="0" w:after="244" w:line="307" w:lineRule="exact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НЕТ Д</w:t>
      </w:r>
    </w:p>
    <w:p>
      <w:pPr>
        <w:pStyle w:val="Style32"/>
        <w:numPr>
          <w:ilvl w:val="0"/>
          <w:numId w:val="23"/>
        </w:numPr>
        <w:framePr w:w="9475" w:h="13890" w:hRule="exact" w:wrap="none" w:vAnchor="page" w:hAnchor="page" w:x="1645" w:y="1557"/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ХВАТАЕТ ЛИ ПРОДОЛЖИТЕЛЬНОСТИ ПЕРЕМЕНЫ ДЛЯ ТОГО, ЧТОБЫ ПОЕСТЬ В ШКОЛЕ?</w:t>
      </w:r>
    </w:p>
    <w:p>
      <w:pPr>
        <w:pStyle w:val="Style32"/>
        <w:framePr w:w="9475" w:h="13890" w:hRule="exact" w:wrap="none" w:vAnchor="page" w:hAnchor="page" w:x="1645" w:y="1557"/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■ □ ДА</w:t>
      </w:r>
    </w:p>
    <w:p>
      <w:pPr>
        <w:pStyle w:val="Style32"/>
        <w:numPr>
          <w:ilvl w:val="0"/>
          <w:numId w:val="25"/>
        </w:numPr>
        <w:framePr w:w="9475" w:h="13890" w:hRule="exact" w:wrap="none" w:vAnchor="page" w:hAnchor="page" w:x="1645" w:y="1557"/>
        <w:tabs>
          <w:tab w:leader="none" w:pos="1119" w:val="left"/>
        </w:tabs>
        <w:widowControl w:val="0"/>
        <w:keepNext w:val="0"/>
        <w:keepLines w:val="0"/>
        <w:shd w:val="clear" w:color="auto" w:fill="auto"/>
        <w:bidi w:val="0"/>
        <w:spacing w:before="0" w:after="236" w:line="302" w:lineRule="exact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НЕТ</w:t>
      </w:r>
    </w:p>
    <w:p>
      <w:pPr>
        <w:pStyle w:val="Style32"/>
        <w:numPr>
          <w:ilvl w:val="0"/>
          <w:numId w:val="23"/>
        </w:numPr>
        <w:framePr w:w="9475" w:h="13890" w:hRule="exact" w:wrap="none" w:vAnchor="page" w:hAnchor="page" w:x="1645" w:y="1557"/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НРАВИТСЯ ПИТАНИЕ В ШКОЛЬНОЙ СТОЛОВОЙ?</w:t>
      </w:r>
    </w:p>
    <w:p>
      <w:pPr>
        <w:pStyle w:val="Style32"/>
        <w:numPr>
          <w:ilvl w:val="0"/>
          <w:numId w:val="25"/>
        </w:numPr>
        <w:framePr w:w="9475" w:h="13890" w:hRule="exact" w:wrap="none" w:vAnchor="page" w:hAnchor="page" w:x="1645" w:y="1557"/>
        <w:tabs>
          <w:tab w:leader="none" w:pos="1119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</w:t>
      </w:r>
    </w:p>
    <w:p>
      <w:pPr>
        <w:pStyle w:val="Style32"/>
        <w:numPr>
          <w:ilvl w:val="0"/>
          <w:numId w:val="25"/>
        </w:numPr>
        <w:framePr w:w="9475" w:h="13890" w:hRule="exact" w:wrap="none" w:vAnchor="page" w:hAnchor="page" w:x="1645" w:y="1557"/>
        <w:tabs>
          <w:tab w:leader="none" w:pos="1119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НЕТ</w:t>
      </w:r>
    </w:p>
    <w:p>
      <w:pPr>
        <w:pStyle w:val="Style32"/>
        <w:numPr>
          <w:ilvl w:val="0"/>
          <w:numId w:val="25"/>
        </w:numPr>
        <w:framePr w:w="9475" w:h="13890" w:hRule="exact" w:wrap="none" w:vAnchor="page" w:hAnchor="page" w:x="1645" w:y="1557"/>
        <w:tabs>
          <w:tab w:leader="none" w:pos="1119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ВСЕГДА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framePr w:wrap="none" w:vAnchor="page" w:hAnchor="page" w:x="6353" w:y="106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12</w:t>
      </w:r>
    </w:p>
    <w:p>
      <w:pPr>
        <w:pStyle w:val="Style32"/>
        <w:numPr>
          <w:ilvl w:val="0"/>
          <w:numId w:val="31"/>
        </w:numPr>
        <w:framePr w:w="9475" w:h="8126" w:hRule="exact" w:wrap="none" w:vAnchor="page" w:hAnchor="page" w:x="1645" w:y="1552"/>
        <w:tabs>
          <w:tab w:leader="none" w:pos="5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ЕСЛИ НЕ НРАВИТСЯ, ТО ПОЧЕМУ?</w:t>
      </w:r>
    </w:p>
    <w:p>
      <w:pPr>
        <w:pStyle w:val="Style32"/>
        <w:numPr>
          <w:ilvl w:val="0"/>
          <w:numId w:val="25"/>
        </w:numPr>
        <w:framePr w:w="9475" w:h="8126" w:hRule="exact" w:wrap="none" w:vAnchor="page" w:hAnchor="page" w:x="1645" w:y="1552"/>
        <w:tabs>
          <w:tab w:leader="none" w:pos="11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НЕВКУСНО ГОТОВЯТ</w:t>
      </w:r>
    </w:p>
    <w:p>
      <w:pPr>
        <w:pStyle w:val="Style32"/>
        <w:numPr>
          <w:ilvl w:val="0"/>
          <w:numId w:val="25"/>
        </w:numPr>
        <w:framePr w:w="9475" w:h="8126" w:hRule="exact" w:wrap="none" w:vAnchor="page" w:hAnchor="page" w:x="1645" w:y="1552"/>
        <w:tabs>
          <w:tab w:leader="none" w:pos="11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ОДНООБРАЗНОЕ ПИТАНИЕ</w:t>
      </w:r>
    </w:p>
    <w:p>
      <w:pPr>
        <w:pStyle w:val="Style32"/>
        <w:numPr>
          <w:ilvl w:val="0"/>
          <w:numId w:val="25"/>
        </w:numPr>
        <w:framePr w:w="9475" w:h="8126" w:hRule="exact" w:wrap="none" w:vAnchor="page" w:hAnchor="page" w:x="1645" w:y="1552"/>
        <w:tabs>
          <w:tab w:leader="none" w:pos="11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52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ГОТОВЯТ НЕЛЮБИМУЮ ПИЩУ</w:t>
        <w:br/>
        <w:t>С ОСТЫВШАЯ ЕДА</w:t>
      </w:r>
    </w:p>
    <w:p>
      <w:pPr>
        <w:pStyle w:val="Style32"/>
        <w:numPr>
          <w:ilvl w:val="0"/>
          <w:numId w:val="25"/>
        </w:numPr>
        <w:framePr w:w="9475" w:h="8126" w:hRule="exact" w:wrap="none" w:vAnchor="page" w:hAnchor="page" w:x="1645" w:y="1552"/>
        <w:tabs>
          <w:tab w:leader="none" w:pos="1154" w:val="left"/>
        </w:tabs>
        <w:widowControl w:val="0"/>
        <w:keepNext w:val="0"/>
        <w:keepLines w:val="0"/>
        <w:shd w:val="clear" w:color="auto" w:fill="auto"/>
        <w:bidi w:val="0"/>
        <w:spacing w:before="0" w:after="79" w:line="190" w:lineRule="exact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МАЛЕНЬКИЕ ПОРЦИИ</w:t>
      </w:r>
    </w:p>
    <w:p>
      <w:pPr>
        <w:pStyle w:val="Style32"/>
        <w:numPr>
          <w:ilvl w:val="0"/>
          <w:numId w:val="25"/>
        </w:numPr>
        <w:framePr w:w="9475" w:h="8126" w:hRule="exact" w:wrap="none" w:vAnchor="page" w:hAnchor="page" w:x="1645" w:y="1552"/>
        <w:tabs>
          <w:tab w:leader="none" w:pos="1154" w:val="left"/>
          <w:tab w:leader="underscore" w:pos="5495" w:val="left"/>
          <w:tab w:leader="underscore" w:pos="8502" w:val="left"/>
          <w:tab w:leader="underscore" w:pos="8662" w:val="left"/>
        </w:tabs>
        <w:widowControl w:val="0"/>
        <w:keepNext w:val="0"/>
        <w:keepLines w:val="0"/>
        <w:shd w:val="clear" w:color="auto" w:fill="auto"/>
        <w:bidi w:val="0"/>
        <w:spacing w:before="0" w:after="274" w:line="190" w:lineRule="exact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ИНОЕ</w:t>
        <w:tab/>
        <w:tab/>
        <w:tab/>
      </w:r>
    </w:p>
    <w:p>
      <w:pPr>
        <w:pStyle w:val="Style32"/>
        <w:numPr>
          <w:ilvl w:val="0"/>
          <w:numId w:val="23"/>
        </w:numPr>
        <w:framePr w:w="9475" w:h="8126" w:hRule="exact" w:wrap="none" w:vAnchor="page" w:hAnchor="page" w:x="1645" w:y="1552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ПОСЕЩАЕТЕ ЛИ ГРУППУ ПРОДЛЁННОГО ДНЯ?</w:t>
      </w:r>
    </w:p>
    <w:p>
      <w:pPr>
        <w:pStyle w:val="Style32"/>
        <w:numPr>
          <w:ilvl w:val="0"/>
          <w:numId w:val="25"/>
        </w:numPr>
        <w:framePr w:w="9475" w:h="8126" w:hRule="exact" w:wrap="none" w:vAnchor="page" w:hAnchor="page" w:x="1645" w:y="1552"/>
        <w:tabs>
          <w:tab w:leader="none" w:pos="11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</w:t>
      </w:r>
    </w:p>
    <w:p>
      <w:pPr>
        <w:pStyle w:val="Style32"/>
        <w:numPr>
          <w:ilvl w:val="0"/>
          <w:numId w:val="25"/>
        </w:numPr>
        <w:framePr w:w="9475" w:h="8126" w:hRule="exact" w:wrap="none" w:vAnchor="page" w:hAnchor="page" w:x="1645" w:y="1552"/>
        <w:tabs>
          <w:tab w:leader="none" w:pos="115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НЕТ</w:t>
      </w:r>
    </w:p>
    <w:p>
      <w:pPr>
        <w:pStyle w:val="Style32"/>
        <w:numPr>
          <w:ilvl w:val="0"/>
          <w:numId w:val="33"/>
        </w:numPr>
        <w:framePr w:w="9475" w:h="8126" w:hRule="exact" w:wrap="none" w:vAnchor="page" w:hAnchor="page" w:x="1645" w:y="1552"/>
        <w:tabs>
          <w:tab w:leader="none" w:pos="574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ЕСЛИ ДА, ТО ПОЛУЧАЕТЕ ЛИ ПОЛДНИК В ШКОЛЕ ИЛИ ПРИНОСИТ ИЗ ДОМА?</w:t>
      </w:r>
    </w:p>
    <w:p>
      <w:pPr>
        <w:pStyle w:val="Style32"/>
        <w:numPr>
          <w:ilvl w:val="0"/>
          <w:numId w:val="25"/>
        </w:numPr>
        <w:framePr w:w="9475" w:h="8126" w:hRule="exact" w:wrap="none" w:vAnchor="page" w:hAnchor="page" w:x="1645" w:y="1552"/>
        <w:tabs>
          <w:tab w:leader="none" w:pos="1154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ПОЛУЧАЕТ ПОЛДНИК В ШКОЛЕ</w:t>
      </w:r>
    </w:p>
    <w:p>
      <w:pPr>
        <w:pStyle w:val="Style32"/>
        <w:framePr w:w="9475" w:h="8126" w:hRule="exact" w:wrap="none" w:vAnchor="page" w:hAnchor="page" w:x="1645" w:y="1552"/>
        <w:tabs>
          <w:tab w:leader="none" w:pos="662" w:val="left"/>
        </w:tabs>
        <w:widowControl w:val="0"/>
        <w:keepNext w:val="0"/>
        <w:keepLines w:val="0"/>
        <w:shd w:val="clear" w:color="auto" w:fill="auto"/>
        <w:bidi w:val="0"/>
        <w:spacing w:before="0" w:after="334" w:line="30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•</w:t>
        <w:tab/>
        <w:t>□ ПРИНОСИТ ИЗ ДОМА</w:t>
      </w:r>
    </w:p>
    <w:p>
      <w:pPr>
        <w:pStyle w:val="Style32"/>
        <w:numPr>
          <w:ilvl w:val="0"/>
          <w:numId w:val="23"/>
        </w:numPr>
        <w:framePr w:w="9475" w:h="8126" w:hRule="exact" w:wrap="none" w:vAnchor="page" w:hAnchor="page" w:x="1645" w:y="1552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УСТРАИВАЕТ МЕНЮ ШКОЛЬНОЙ СТОЛОВОЙ?</w:t>
      </w:r>
    </w:p>
    <w:p>
      <w:pPr>
        <w:pStyle w:val="Style32"/>
        <w:framePr w:w="9475" w:h="8126" w:hRule="exact" w:wrap="none" w:vAnchor="page" w:hAnchor="page" w:x="1645" w:y="1552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, И </w:t>
      </w:r>
      <w:r>
        <w:rPr>
          <w:lang w:val="ru-RU" w:eastAsia="ru-RU" w:bidi="ru-RU"/>
          <w:vertAlign w:val="subscript"/>
          <w:w w:val="100"/>
          <w:spacing w:val="0"/>
          <w:color w:val="000000"/>
          <w:position w:val="0"/>
        </w:rPr>
        <w:t>;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; □ ДА</w:t>
      </w:r>
    </w:p>
    <w:p>
      <w:pPr>
        <w:pStyle w:val="Style32"/>
        <w:numPr>
          <w:ilvl w:val="0"/>
          <w:numId w:val="25"/>
        </w:numPr>
        <w:framePr w:w="9475" w:h="8126" w:hRule="exact" w:wrap="none" w:vAnchor="page" w:hAnchor="page" w:x="1645" w:y="1552"/>
        <w:tabs>
          <w:tab w:leader="none" w:pos="1150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НЕТ '</w:t>
      </w:r>
    </w:p>
    <w:p>
      <w:pPr>
        <w:pStyle w:val="Style32"/>
        <w:numPr>
          <w:ilvl w:val="0"/>
          <w:numId w:val="25"/>
        </w:numPr>
        <w:framePr w:w="9475" w:h="8126" w:hRule="exact" w:wrap="none" w:vAnchor="page" w:hAnchor="page" w:x="1645" w:y="1552"/>
        <w:tabs>
          <w:tab w:leader="none" w:pos="1150" w:val="left"/>
        </w:tabs>
        <w:widowControl w:val="0"/>
        <w:keepNext w:val="0"/>
        <w:keepLines w:val="0"/>
        <w:shd w:val="clear" w:color="auto" w:fill="auto"/>
        <w:bidi w:val="0"/>
        <w:spacing w:before="0" w:after="342" w:line="317" w:lineRule="exact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ИНОГДА</w:t>
      </w:r>
    </w:p>
    <w:p>
      <w:pPr>
        <w:pStyle w:val="Style32"/>
        <w:numPr>
          <w:ilvl w:val="0"/>
          <w:numId w:val="23"/>
        </w:numPr>
        <w:framePr w:w="9475" w:h="8126" w:hRule="exact" w:wrap="none" w:vAnchor="page" w:hAnchor="page" w:x="1645" w:y="1552"/>
        <w:tabs>
          <w:tab w:leader="none" w:pos="488" w:val="left"/>
        </w:tabs>
        <w:widowControl w:val="0"/>
        <w:keepNext w:val="0"/>
        <w:keepLines w:val="0"/>
        <w:shd w:val="clear" w:color="auto" w:fill="auto"/>
        <w:bidi w:val="0"/>
        <w:spacing w:before="0" w:after="87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СЧИТАЕТЕ ЛИ ПИТАНИЕ В ШКОЛЕ ЗДОРОВЫМ И ПОЛНОЦЕННЫМ?</w:t>
      </w:r>
    </w:p>
    <w:p>
      <w:pPr>
        <w:pStyle w:val="Style35"/>
        <w:framePr w:w="9475" w:h="8126" w:hRule="exact" w:wrap="none" w:vAnchor="page" w:hAnchor="page" w:x="1645" w:y="1552"/>
        <w:widowControl w:val="0"/>
        <w:keepNext w:val="0"/>
        <w:keepLines w:val="0"/>
        <w:shd w:val="clear" w:color="auto" w:fill="auto"/>
        <w:bidi w:val="0"/>
        <w:spacing w:before="0" w:after="80" w:line="210" w:lineRule="exact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□ДА</w:t>
      </w:r>
    </w:p>
    <w:p>
      <w:pPr>
        <w:pStyle w:val="Style32"/>
        <w:numPr>
          <w:ilvl w:val="0"/>
          <w:numId w:val="25"/>
        </w:numPr>
        <w:framePr w:w="9475" w:h="8126" w:hRule="exact" w:wrap="none" w:vAnchor="page" w:hAnchor="page" w:x="1645" w:y="1552"/>
        <w:tabs>
          <w:tab w:leader="none" w:pos="1150" w:val="left"/>
        </w:tabs>
        <w:widowControl w:val="0"/>
        <w:keepNext w:val="0"/>
        <w:keepLines w:val="0"/>
        <w:shd w:val="clear" w:color="auto" w:fill="auto"/>
        <w:bidi w:val="0"/>
        <w:spacing w:before="0" w:after="367" w:line="190" w:lineRule="exact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НЕТ</w:t>
      </w:r>
    </w:p>
    <w:p>
      <w:pPr>
        <w:pStyle w:val="Style32"/>
        <w:numPr>
          <w:ilvl w:val="0"/>
          <w:numId w:val="23"/>
        </w:numPr>
        <w:framePr w:w="9475" w:h="8126" w:hRule="exact" w:wrap="none" w:vAnchor="page" w:hAnchor="page" w:x="1645" w:y="1552"/>
        <w:tabs>
          <w:tab w:leader="none" w:pos="488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ВАШИ ПРЕДЛОЖЕНИЯ ПО ИЗМЕНЕНШО МЕНЮ:</w:t>
      </w:r>
    </w:p>
    <w:p>
      <w:pPr>
        <w:pStyle w:val="Style32"/>
        <w:numPr>
          <w:ilvl w:val="0"/>
          <w:numId w:val="23"/>
        </w:numPr>
        <w:framePr w:wrap="none" w:vAnchor="page" w:hAnchor="page" w:x="1645" w:y="10317"/>
        <w:tabs>
          <w:tab w:leader="none" w:pos="493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ВАШИ ПРЕДЛОЖЕНИЯ ПО УЛУЧШЕНИЮ ПИТАНИЯ В ШКОЛЕ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framePr w:wrap="none" w:vAnchor="page" w:hAnchor="page" w:x="6376" w:y="115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13</w:t>
      </w:r>
    </w:p>
    <w:p>
      <w:pPr>
        <w:pStyle w:val="Style7"/>
        <w:framePr w:w="9389" w:h="677" w:hRule="exact" w:wrap="none" w:vAnchor="page" w:hAnchor="page" w:x="1797" w:y="1632"/>
        <w:widowControl w:val="0"/>
        <w:keepNext w:val="0"/>
        <w:keepLines w:val="0"/>
        <w:shd w:val="clear" w:color="auto" w:fill="auto"/>
        <w:bidi w:val="0"/>
        <w:jc w:val="right"/>
        <w:spacing w:before="0" w:after="0" w:line="307" w:lineRule="exact"/>
        <w:ind w:left="73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2</w:t>
        <w:br/>
        <w:t>к МР 2.4.</w:t>
      </w:r>
      <w:r>
        <w:rPr>
          <w:rStyle w:val="CharStyle9"/>
        </w:rPr>
        <w:t>0</w:t>
      </w:r>
      <w:r>
        <w:rPr>
          <w:lang w:val="ru-RU" w:eastAsia="ru-RU" w:bidi="ru-RU"/>
          <w:w w:val="100"/>
          <w:spacing w:val="0"/>
          <w:color w:val="000000"/>
          <w:position w:val="0"/>
        </w:rPr>
        <w:t>№-20</w:t>
      </w:r>
    </w:p>
    <w:p>
      <w:pPr>
        <w:pStyle w:val="Style3"/>
        <w:framePr w:wrap="none" w:vAnchor="page" w:hAnchor="page" w:x="1797" w:y="262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3520" w:right="0" w:firstLine="0"/>
      </w:pPr>
      <w:bookmarkStart w:id="11" w:name="bookmark11"/>
      <w:r>
        <w:rPr>
          <w:lang w:val="ru-RU" w:eastAsia="ru-RU" w:bidi="ru-RU"/>
          <w:w w:val="100"/>
          <w:spacing w:val="0"/>
          <w:color w:val="000000"/>
          <w:position w:val="0"/>
        </w:rPr>
        <w:t>Форма оценочного листа</w:t>
      </w:r>
      <w:bookmarkEnd w:id="11"/>
    </w:p>
    <w:p>
      <w:pPr>
        <w:pStyle w:val="Style7"/>
        <w:framePr w:w="9389" w:h="636" w:hRule="exact" w:wrap="none" w:vAnchor="page" w:hAnchor="page" w:x="1797" w:y="324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7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проведения проверки:</w:t>
      </w:r>
    </w:p>
    <w:p>
      <w:pPr>
        <w:pStyle w:val="Style7"/>
        <w:framePr w:w="9389" w:h="636" w:hRule="exact" w:wrap="none" w:vAnchor="page" w:hAnchor="page" w:x="1797" w:y="324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7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Инициативная группа, проводившая проверку:</w:t>
      </w:r>
    </w:p>
    <w:tbl>
      <w:tblPr>
        <w:tblOverlap w:val="never"/>
        <w:tblLayout w:type="fixed"/>
        <w:jc w:val="left"/>
      </w:tblPr>
      <w:tblGrid>
        <w:gridCol w:w="566"/>
        <w:gridCol w:w="7368"/>
        <w:gridCol w:w="1195"/>
      </w:tblGrid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Вопрос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Да/нет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Имеется ли в организации меню?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25"/>
              </w:rPr>
              <w:t>А) да, для всех возрастных групп и режимов функционирования</w:t>
              <w:br/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Б) да, но без учета возрастных групп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В) 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2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Вывешено ли цикличное меню для ознакомления родителей и детей ?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А) 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Б) 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25"/>
              </w:rPr>
              <w:t>Вывешено ли ежедневное меню в удобном для ознакомления родителей и детей</w:t>
              <w:br/>
              <w:t>месте ?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А) 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Б) 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4.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В меню отсутствуют повторы блюд?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А) да, по всем дням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Б) нет, имеются повторы в смежные дни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5.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В меню отсутствуют запрещенные блюда и продукты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А) да, по всем дням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Б) нет, имеются повторы в смежные дни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6.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25"/>
              </w:rPr>
              <w:t>Соответствует ли регламентированное цикличным меню количество приемов пищи</w:t>
              <w:br/>
              <w:t>режиму функционирования организации?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А) 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Б) 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7.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Есть ли в организации приказ о создании и порядке работы бракеражной комиссии?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А) 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Б) 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8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От всех ли партий приготовленных блюд снимается бракераж?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А) 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Б) 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9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25"/>
              </w:rPr>
              <w:t>Выявлялись ли факты не допуска к реализации блюд и продуктов по результатам</w:t>
              <w:br/>
              <w:t>работы бракеражной комиссии (за период не менее месяца)?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А) 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Б) 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10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25"/>
              </w:rPr>
              <w:t>Созданы ли условия для организации питания детей с учетом особенностей</w:t>
              <w:br/>
              <w:t>здоровья (сахарный диабет, пищевые аллергии)?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А) 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Б) 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11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Проводится ли уборка помещений после каждого приема пищи?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А) 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Б) 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12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25"/>
              </w:rPr>
              <w:t>Качественно ли проведена уборка помещений для приема пищи на момент работы</w:t>
              <w:br/>
              <w:t>комиссии?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130" w:h="11822" w:wrap="none" w:vAnchor="page" w:hAnchor="page" w:x="1797" w:y="4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А) 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130" w:h="11822" w:wrap="none" w:vAnchor="page" w:hAnchor="page" w:x="1797" w:y="401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framePr w:wrap="none" w:vAnchor="page" w:hAnchor="page" w:x="6314" w:y="91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14</w:t>
      </w:r>
    </w:p>
    <w:tbl>
      <w:tblPr>
        <w:tblOverlap w:val="never"/>
        <w:tblLayout w:type="fixed"/>
        <w:jc w:val="left"/>
      </w:tblPr>
      <w:tblGrid>
        <w:gridCol w:w="557"/>
        <w:gridCol w:w="7368"/>
        <w:gridCol w:w="1186"/>
      </w:tblGrid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0" w:h="5006" w:wrap="none" w:vAnchor="page" w:hAnchor="page" w:x="1730" w:y="14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10" w:h="5006" w:wrap="none" w:vAnchor="page" w:hAnchor="page" w:x="1730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Б) 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10" w:h="5006" w:wrap="none" w:vAnchor="page" w:hAnchor="page" w:x="1730" w:y="143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110" w:h="5006" w:wrap="none" w:vAnchor="page" w:hAnchor="page" w:x="1730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25"/>
              </w:rPr>
              <w:t>13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10" w:h="5006" w:wrap="none" w:vAnchor="page" w:hAnchor="page" w:x="1730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25"/>
              </w:rPr>
              <w:t>Обнаруживались ли в помещениях для приема пищи насекомые, грызуны и следы</w:t>
              <w:br/>
              <w:t>их жизнедеятельности?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0" w:h="5006" w:wrap="none" w:vAnchor="page" w:hAnchor="page" w:x="1730" w:y="14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10" w:h="5006" w:wrap="none" w:vAnchor="page" w:hAnchor="page" w:x="1730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А) 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10" w:h="5006" w:wrap="none" w:vAnchor="page" w:hAnchor="page" w:x="1730" w:y="143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0" w:h="5006" w:wrap="none" w:vAnchor="page" w:hAnchor="page" w:x="1730" w:y="14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10" w:h="5006" w:wrap="none" w:vAnchor="page" w:hAnchor="page" w:x="1730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Б) 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10" w:h="5006" w:wrap="none" w:vAnchor="page" w:hAnchor="page" w:x="1730" w:y="143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10" w:h="5006" w:wrap="none" w:vAnchor="page" w:hAnchor="page" w:x="1730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25"/>
              </w:rPr>
              <w:t>14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10" w:h="5006" w:wrap="none" w:vAnchor="page" w:hAnchor="page" w:x="1730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Созданы ли условия для соблюдения детьми правил личной гигиены?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0" w:h="5006" w:wrap="none" w:vAnchor="page" w:hAnchor="page" w:x="1730" w:y="14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10" w:h="5006" w:wrap="none" w:vAnchor="page" w:hAnchor="page" w:x="1730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А) 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10" w:h="5006" w:wrap="none" w:vAnchor="page" w:hAnchor="page" w:x="1730" w:y="143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0" w:h="5006" w:wrap="none" w:vAnchor="page" w:hAnchor="page" w:x="1730" w:y="14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10" w:h="5006" w:wrap="none" w:vAnchor="page" w:hAnchor="page" w:x="1730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Б) 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10" w:h="5006" w:wrap="none" w:vAnchor="page" w:hAnchor="page" w:x="1730" w:y="143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10" w:h="5006" w:wrap="none" w:vAnchor="page" w:hAnchor="page" w:x="1730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25"/>
              </w:rPr>
              <w:t>15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10" w:h="5006" w:wrap="none" w:vAnchor="page" w:hAnchor="page" w:x="1730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Выявлялись ли замечания к соблюдению детьми правил личной гигиены?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0" w:h="5006" w:wrap="none" w:vAnchor="page" w:hAnchor="page" w:x="1730" w:y="14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10" w:h="5006" w:wrap="none" w:vAnchor="page" w:hAnchor="page" w:x="1730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А) 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10" w:h="5006" w:wrap="none" w:vAnchor="page" w:hAnchor="page" w:x="1730" w:y="143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0" w:h="5006" w:wrap="none" w:vAnchor="page" w:hAnchor="page" w:x="1730" w:y="14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10" w:h="5006" w:wrap="none" w:vAnchor="page" w:hAnchor="page" w:x="1730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Б) 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10" w:h="5006" w:wrap="none" w:vAnchor="page" w:hAnchor="page" w:x="1730" w:y="143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110" w:h="5006" w:wrap="none" w:vAnchor="page" w:hAnchor="page" w:x="1730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25"/>
              </w:rPr>
              <w:t>16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10" w:h="5006" w:wrap="none" w:vAnchor="page" w:hAnchor="page" w:x="1730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25"/>
              </w:rPr>
              <w:t>Выявлялись ли при сравнении реализуемого меню с утвержденным меню факты</w:t>
              <w:br/>
              <w:t>исключения отдельных блюд из меню ?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0" w:h="5006" w:wrap="none" w:vAnchor="page" w:hAnchor="page" w:x="1730" w:y="14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10" w:h="5006" w:wrap="none" w:vAnchor="page" w:hAnchor="page" w:x="1730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А) 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10" w:h="5006" w:wrap="none" w:vAnchor="page" w:hAnchor="page" w:x="1730" w:y="143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0" w:h="5006" w:wrap="none" w:vAnchor="page" w:hAnchor="page" w:x="1730" w:y="14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10" w:h="5006" w:wrap="none" w:vAnchor="page" w:hAnchor="page" w:x="1730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Б) 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10" w:h="5006" w:wrap="none" w:vAnchor="page" w:hAnchor="page" w:x="1730" w:y="143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10" w:h="5006" w:wrap="none" w:vAnchor="page" w:hAnchor="page" w:x="1730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25"/>
              </w:rPr>
              <w:t>17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10" w:h="5006" w:wrap="none" w:vAnchor="page" w:hAnchor="page" w:x="1730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Имели ли факты выдачи детям остывшей пищи ?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0" w:h="5006" w:wrap="none" w:vAnchor="page" w:hAnchor="page" w:x="1730" w:y="14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10" w:h="5006" w:wrap="none" w:vAnchor="page" w:hAnchor="page" w:x="1730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А) 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10" w:h="5006" w:wrap="none" w:vAnchor="page" w:hAnchor="page" w:x="1730" w:y="143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110" w:h="5006" w:wrap="none" w:vAnchor="page" w:hAnchor="page" w:x="1730" w:y="14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110" w:h="5006" w:wrap="none" w:vAnchor="page" w:hAnchor="page" w:x="1730" w:y="1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5"/>
              </w:rPr>
              <w:t>Б) 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110" w:h="5006" w:wrap="none" w:vAnchor="page" w:hAnchor="page" w:x="1730" w:y="143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rap="none" w:vAnchor="page" w:hAnchor="page" w:x="194" w:y="15224"/>
        <w:widowControl w:val="0"/>
        <w:rPr>
          <w:sz w:val="2"/>
          <w:szCs w:val="2"/>
        </w:rPr>
      </w:pPr>
      <w:r>
        <w:pict>
          <v:shape id="_x0000_s1031" type="#_x0000_t75" style="width:582pt;height:73pt;">
            <v:imagedata r:id="rId15" r:href="rId1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6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2"/>
      <w:numFmt w:val="upperRoman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3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4.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bullet"/>
      <w:lvlText w:val="□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bullet"/>
      <w:lvlText w:val="—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decimal"/>
      <w:lvlText w:val="3.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20"/>
        <w:color w:val="000000"/>
        <w:position w:val="0"/>
      </w:rPr>
    </w:lvl>
  </w:abstractNum>
  <w:abstractNum w:abstractNumId="30">
    <w:multiLevelType w:val="multilevel"/>
    <w:lvl w:ilvl="0">
      <w:start w:val="1"/>
      <w:numFmt w:val="decimal"/>
      <w:lvlText w:val="7.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20"/>
        <w:color w:val="000000"/>
        <w:position w:val="0"/>
      </w:rPr>
    </w:lvl>
  </w:abstractNum>
  <w:abstractNum w:abstractNumId="32">
    <w:multiLevelType w:val="multilevel"/>
    <w:lvl w:ilvl="0">
      <w:start w:val="1"/>
      <w:numFmt w:val="decimal"/>
      <w:lvlText w:val="8.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2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8">
    <w:name w:val="Основной текст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9">
    <w:name w:val="Основной текст (2) + Полужирный,Курсив"/>
    <w:basedOn w:val="CharStyle8"/>
    <w:rPr>
      <w:lang w:val="ru-RU" w:eastAsia="ru-RU" w:bidi="ru-RU"/>
      <w:b/>
      <w:bCs/>
      <w:i/>
      <w:iCs/>
      <w:w w:val="100"/>
      <w:spacing w:val="0"/>
      <w:color w:val="000000"/>
      <w:position w:val="0"/>
    </w:rPr>
  </w:style>
  <w:style w:type="character" w:customStyle="1" w:styleId="CharStyle10">
    <w:name w:val="Основной текст (2) + Полужирный"/>
    <w:basedOn w:val="CharStyle8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2">
    <w:name w:val="Колонтитул (2)_"/>
    <w:basedOn w:val="DefaultParagraphFont"/>
    <w:link w:val="Style11"/>
    <w:rPr>
      <w:b/>
      <w:bCs/>
      <w:i w:val="0"/>
      <w:iCs w:val="0"/>
      <w:u w:val="none"/>
      <w:strike w:val="0"/>
      <w:smallCaps w:val="0"/>
      <w:sz w:val="20"/>
      <w:szCs w:val="20"/>
      <w:rFonts w:ascii="Bookman Old Style" w:eastAsia="Bookman Old Style" w:hAnsi="Bookman Old Style" w:cs="Bookman Old Style"/>
    </w:rPr>
  </w:style>
  <w:style w:type="character" w:customStyle="1" w:styleId="CharStyle14">
    <w:name w:val="Основной текст (4)_"/>
    <w:basedOn w:val="DefaultParagraphFont"/>
    <w:link w:val="Style1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16">
    <w:name w:val="Основной текст (5)_"/>
    <w:basedOn w:val="DefaultParagraphFont"/>
    <w:link w:val="Style1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9"/>
      <w:szCs w:val="9"/>
      <w:rFonts w:ascii="Trebuchet MS" w:eastAsia="Trebuchet MS" w:hAnsi="Trebuchet MS" w:cs="Trebuchet MS"/>
    </w:rPr>
  </w:style>
  <w:style w:type="character" w:customStyle="1" w:styleId="CharStyle18">
    <w:name w:val="Колонтитул (3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9"/>
      <w:szCs w:val="19"/>
      <w:rFonts w:ascii="Gulim" w:eastAsia="Gulim" w:hAnsi="Gulim" w:cs="Gulim"/>
    </w:rPr>
  </w:style>
  <w:style w:type="character" w:customStyle="1" w:styleId="CharStyle19">
    <w:name w:val="Основной текст (2) + Arial,11 pt,Интервал 6 pt"/>
    <w:basedOn w:val="CharStyle8"/>
    <w:rPr>
      <w:lang w:val="ru-RU" w:eastAsia="ru-RU" w:bidi="ru-RU"/>
      <w:sz w:val="22"/>
      <w:szCs w:val="22"/>
      <w:rFonts w:ascii="Arial" w:eastAsia="Arial" w:hAnsi="Arial" w:cs="Arial"/>
      <w:w w:val="100"/>
      <w:spacing w:val="120"/>
      <w:color w:val="000000"/>
      <w:position w:val="0"/>
    </w:rPr>
  </w:style>
  <w:style w:type="character" w:customStyle="1" w:styleId="CharStyle21">
    <w:name w:val="Колонтитул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2">
    <w:name w:val="Заголовок №1 + Arial,12 pt,Не полужирный,Курсив,Интервал -1 pt"/>
    <w:basedOn w:val="CharStyle4"/>
    <w:rPr>
      <w:lang w:val="en-US" w:eastAsia="en-US" w:bidi="en-US"/>
      <w:b/>
      <w:bCs/>
      <w:i/>
      <w:iCs/>
      <w:sz w:val="24"/>
      <w:szCs w:val="24"/>
      <w:rFonts w:ascii="Arial" w:eastAsia="Arial" w:hAnsi="Arial" w:cs="Arial"/>
      <w:w w:val="100"/>
      <w:spacing w:val="-20"/>
      <w:color w:val="000000"/>
      <w:position w:val="0"/>
    </w:rPr>
  </w:style>
  <w:style w:type="character" w:customStyle="1" w:styleId="CharStyle23">
    <w:name w:val="Основной текст (2)"/>
    <w:basedOn w:val="CharStyle8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24">
    <w:name w:val="Основной текст (2) + Интервал 2 pt"/>
    <w:basedOn w:val="CharStyle8"/>
    <w:rPr>
      <w:lang w:val="ru-RU" w:eastAsia="ru-RU" w:bidi="ru-RU"/>
      <w:w w:val="100"/>
      <w:spacing w:val="40"/>
      <w:color w:val="000000"/>
      <w:position w:val="0"/>
    </w:rPr>
  </w:style>
  <w:style w:type="character" w:customStyle="1" w:styleId="CharStyle25">
    <w:name w:val="Основной текст (2) + 10,5 pt,Полужирный"/>
    <w:basedOn w:val="CharStyle8"/>
    <w:rPr>
      <w:lang w:val="ru-RU" w:eastAsia="ru-RU" w:bidi="ru-RU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26">
    <w:name w:val="Основной текст (2) + 9,5 pt,Полужирный"/>
    <w:basedOn w:val="CharStyle8"/>
    <w:rPr>
      <w:lang w:val="ru-RU" w:eastAsia="ru-RU" w:bidi="ru-RU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28">
    <w:name w:val="Колонтитул (4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  <w:spacing w:val="10"/>
    </w:rPr>
  </w:style>
  <w:style w:type="character" w:customStyle="1" w:styleId="CharStyle30">
    <w:name w:val="Колонтитул (5)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  <w:spacing w:val="0"/>
    </w:rPr>
  </w:style>
  <w:style w:type="character" w:customStyle="1" w:styleId="CharStyle31">
    <w:name w:val="Основной текст (2) + Полужирный,Курсив"/>
    <w:basedOn w:val="CharStyle8"/>
    <w:rPr>
      <w:lang w:val="en-US" w:eastAsia="en-US" w:bidi="en-US"/>
      <w:b/>
      <w:bCs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33">
    <w:name w:val="Основной текст (6)_"/>
    <w:basedOn w:val="DefaultParagraphFont"/>
    <w:link w:val="Style32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34">
    <w:name w:val="Основной текст (6) + Интервал 1 pt"/>
    <w:basedOn w:val="CharStyle33"/>
    <w:rPr>
      <w:lang w:val="ru-RU" w:eastAsia="ru-RU" w:bidi="ru-RU"/>
      <w:w w:val="100"/>
      <w:spacing w:val="20"/>
      <w:color w:val="000000"/>
      <w:position w:val="0"/>
    </w:rPr>
  </w:style>
  <w:style w:type="character" w:customStyle="1" w:styleId="CharStyle36">
    <w:name w:val="Основной текст (7)_"/>
    <w:basedOn w:val="DefaultParagraphFont"/>
    <w:link w:val="Style35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after="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spacing w:before="60" w:after="300" w:line="326" w:lineRule="exact"/>
      <w:ind w:hanging="360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jc w:val="both"/>
      <w:spacing w:before="300" w:line="326" w:lineRule="exact"/>
      <w:ind w:hanging="20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1">
    <w:name w:val="Колонтитул (2)"/>
    <w:basedOn w:val="Normal"/>
    <w:link w:val="CharStyle1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Bookman Old Style" w:eastAsia="Bookman Old Style" w:hAnsi="Bookman Old Style" w:cs="Bookman Old Style"/>
    </w:rPr>
  </w:style>
  <w:style w:type="paragraph" w:customStyle="1" w:styleId="Style13">
    <w:name w:val="Основной текст (4)"/>
    <w:basedOn w:val="Normal"/>
    <w:link w:val="CharStyle14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15">
    <w:name w:val="Основной текст (5)"/>
    <w:basedOn w:val="Normal"/>
    <w:link w:val="CharStyle1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9"/>
      <w:szCs w:val="9"/>
      <w:rFonts w:ascii="Trebuchet MS" w:eastAsia="Trebuchet MS" w:hAnsi="Trebuchet MS" w:cs="Trebuchet MS"/>
    </w:rPr>
  </w:style>
  <w:style w:type="paragraph" w:customStyle="1" w:styleId="Style17">
    <w:name w:val="Колонтитул (3)"/>
    <w:basedOn w:val="Normal"/>
    <w:link w:val="CharStyle1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Gulim" w:eastAsia="Gulim" w:hAnsi="Gulim" w:cs="Gulim"/>
    </w:rPr>
  </w:style>
  <w:style w:type="paragraph" w:customStyle="1" w:styleId="Style20">
    <w:name w:val="Колонтитул"/>
    <w:basedOn w:val="Normal"/>
    <w:link w:val="CharStyle2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7">
    <w:name w:val="Колонтитул (4)"/>
    <w:basedOn w:val="Normal"/>
    <w:link w:val="CharStyle28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  <w:spacing w:val="10"/>
    </w:rPr>
  </w:style>
  <w:style w:type="paragraph" w:customStyle="1" w:styleId="Style29">
    <w:name w:val="Колонтитул (5)"/>
    <w:basedOn w:val="Normal"/>
    <w:link w:val="CharStyle3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  <w:spacing w:val="0"/>
    </w:rPr>
  </w:style>
  <w:style w:type="paragraph" w:customStyle="1" w:styleId="Style32">
    <w:name w:val="Основной текст (6)"/>
    <w:basedOn w:val="Normal"/>
    <w:link w:val="CharStyle33"/>
    <w:pPr>
      <w:widowControl w:val="0"/>
      <w:shd w:val="clear" w:color="auto" w:fill="FFFFFF"/>
      <w:jc w:val="both"/>
      <w:spacing w:before="120" w:line="312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5">
    <w:name w:val="Основной текст (7)"/>
    <w:basedOn w:val="Normal"/>
    <w:link w:val="CharStyle36"/>
    <w:pPr>
      <w:widowControl w:val="0"/>
      <w:shd w:val="clear" w:color="auto" w:fill="FFFFFF"/>
      <w:jc w:val="both"/>
      <w:spacing w:before="120" w:after="12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5.png" TargetMode="External"/><Relationship Id="rId15" Type="http://schemas.openxmlformats.org/officeDocument/2006/relationships/image" Target="media/image6.png"/><Relationship Id="rId16" Type="http://schemas.openxmlformats.org/officeDocument/2006/relationships/image" Target="media/image6.png" TargetMode="External"/></Relationships>
</file>